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6D" w:rsidRPr="00E73F6D" w:rsidRDefault="00E73F6D" w:rsidP="00E73F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E73F6D" w:rsidRPr="00E73F6D" w:rsidRDefault="00E73F6D" w:rsidP="00E73F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2015/2016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E73F6D" w:rsidRPr="00E73F6D" w:rsidRDefault="001844B4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a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5319"/>
      </w:tblGrid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 Dlhé nad Cirochou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Školská 231/4, Dlhé nad Cirochou 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tel.č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+421 0577623842,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email: skola@zsdlhenc.edu.sk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zsdlhenc.edupage.org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Dlhé nad Cirochou</w:t>
            </w:r>
          </w:p>
        </w:tc>
      </w:tr>
    </w:tbl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2055"/>
        <w:gridCol w:w="1327"/>
        <w:gridCol w:w="1281"/>
        <w:gridCol w:w="3174"/>
      </w:tblGrid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Ľubica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Biľanská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057/7623842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0905 506 275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bilanskalubka@gmail.com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Dana Bednárová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057/7623842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bednarova.danka25@gmail.com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Valéria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057/7623877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0918 485 949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valeriapolackova@gmail.com</w:t>
            </w:r>
          </w:p>
        </w:tc>
      </w:tr>
    </w:tbl>
    <w:p w:rsidR="00E73F6D" w:rsidRPr="001844B4" w:rsidRDefault="00E73F6D" w:rsidP="00E73F6D">
      <w:pP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44B4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Rada školy</w:t>
      </w:r>
    </w:p>
    <w:p w:rsidR="00E73F6D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vyjadruje sa a presadzuje verejné záujmy a záujmy rodičov, pedagogických zamestnancov a ďalších zamestnancov školy v oblasti výchovy a vzdelávania. Plní tiež funkciu verejnej kontroly práce vedúcich zamestnancov tejto školy. </w:t>
      </w:r>
    </w:p>
    <w:p w:rsidR="00E73F6D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>- zriadená na základe zákona 596/2003 Z. z., v znení zákona 245/2008</w:t>
      </w:r>
    </w:p>
    <w:p w:rsidR="001844B4" w:rsidRDefault="00E73F6D" w:rsidP="00184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má 11 členov</w:t>
      </w:r>
    </w:p>
    <w:p w:rsidR="00E73F6D" w:rsidRDefault="00E73F6D" w:rsidP="00184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4B4" w:rsidRPr="001844B4" w:rsidRDefault="001844B4" w:rsidP="00184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3186"/>
        <w:gridCol w:w="914"/>
      </w:tblGrid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Kačurová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Hrinová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Alžbeta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Hrežíková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Tulenková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 - ZŚ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Balogová Martina - ZŚ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Fencáková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Eva - ZŚ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Nemčíková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Zuzana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Lelková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9C4F6F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Janušová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73F6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Kohutová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Hrehová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Adriana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3F6D" w:rsidRPr="001844B4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sk-SK"/>
        </w:rPr>
      </w:pPr>
      <w:bookmarkStart w:id="2" w:name="1b"/>
      <w:bookmarkEnd w:id="2"/>
      <w:r w:rsidRPr="001844B4">
        <w:rPr>
          <w:rFonts w:ascii="Times New Roman" w:eastAsia="Times New Roman" w:hAnsi="Times New Roman" w:cs="Times New Roman"/>
          <w:b/>
          <w:i/>
          <w:sz w:val="27"/>
          <w:szCs w:val="27"/>
          <w:lang w:eastAsia="sk-SK"/>
        </w:rPr>
        <w:t>Stručná informácia o činnosti rady školy za školský rok 2015/2016</w:t>
      </w:r>
    </w:p>
    <w:p w:rsidR="00E73F6D" w:rsidRPr="00640E88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2015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uskutočnili </w:t>
      </w:r>
      <w:r w:rsid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tri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zasadnutia rady školy: </w:t>
      </w:r>
    </w:p>
    <w:p w:rsidR="00E73F6D" w:rsidRPr="00640E88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zasadnutie dňa </w:t>
      </w:r>
      <w:r w:rsidR="00833BA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. októbra 201</w:t>
      </w:r>
      <w:r w:rsidR="00833BA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73F6D" w:rsidRPr="00640E88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zasadnutie dňa </w:t>
      </w:r>
      <w:r w:rsid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33BA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marca</w:t>
      </w:r>
      <w:r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833BA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73F6D" w:rsidRPr="00640E88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zasadnutie dňa </w:t>
      </w:r>
      <w:r w:rsidR="00833BA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33BA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júna</w:t>
      </w:r>
      <w:r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201</w:t>
      </w:r>
      <w:r w:rsidR="00833BA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E73F6D" w:rsidRPr="00640E88" w:rsidRDefault="00E73F6D" w:rsidP="00E73F6D">
      <w:pPr>
        <w:tabs>
          <w:tab w:val="left" w:pos="12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73F6D" w:rsidRPr="00640E88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sa na jednotlivých zasadnutiach zaoberala nasledujúcou problematikou: </w:t>
      </w:r>
    </w:p>
    <w:p w:rsidR="00E73F6D" w:rsidRPr="00640E88" w:rsidRDefault="00E73F6D" w:rsidP="00E73F6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Správa o výsledkoch a podmienkach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vzdelávacej činnosti za školský rok   </w:t>
      </w:r>
      <w:r w:rsidR="00184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E73F6D" w:rsidRPr="00640E88" w:rsidRDefault="00E73F6D" w:rsidP="00E73F6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 Výročná správa Rady školy za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E73F6D" w:rsidRPr="00640E88" w:rsidRDefault="00E73F6D" w:rsidP="00E73F6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 Správa o výsledkoch hospodárenia školy za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návrh rozpočtu školy na  kalendárny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E73F6D" w:rsidRDefault="00E73F6D" w:rsidP="00E73F6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 Informácie o 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ped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org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zabezpečení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vých.-v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uč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. procesu.</w:t>
      </w:r>
    </w:p>
    <w:p w:rsidR="00E73F6D" w:rsidRDefault="00833BAD" w:rsidP="00833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3F6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Prerokovanie úpravy rámcového učebného plánu ZŠ s MŠ Dlhé nad Cirochou č. 213 na školský rok 2016/17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2. a 6. ročník</w:t>
      </w:r>
      <w:r w:rsidR="00E73F6D" w:rsidRPr="00833B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833BAD" w:rsidRPr="00833BAD" w:rsidRDefault="00833BAD" w:rsidP="00833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Schválenie inovovaného Školského vzdelávacieho programu pre MŠ Dlhé nad Cirochou</w:t>
      </w:r>
    </w:p>
    <w:p w:rsidR="00E73F6D" w:rsidRPr="00640E88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sa v spolupráci s riaditeľkou školy podieľala na riešení konkrétnych úloh školy. Prostredníctvom poslancov obecného zastupiteľstva a členov rady školy delegovaných za zriaďovateľa bolo vedenie Obce informované o pomeroch v škole a o úlohách , ktoré sa plnili. </w:t>
      </w:r>
    </w:p>
    <w:p w:rsidR="00E73F6D" w:rsidRPr="001844B4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</w:pPr>
      <w:r w:rsidRPr="001844B4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>Poradné orgány školy</w:t>
      </w:r>
    </w:p>
    <w:p w:rsidR="00E73F6D" w:rsidRPr="00640E88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Pedagogická rada školy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vyjadruje sa ku všetkým úlohám školy a rozhodnutiam riaditeľa školy, k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, k organizácii, plánu práce, klasifikácii a hodnoteniu žiakov, komisionálnym a opravným skúškam, pochvalám a pokarhaniam, k zníženiu známky, k vnútornému poriadku školy, k zásadným otázkam výchovy a vzdelávania, k variantu učebného plánu, spôsobu hodnotenia, preradeniu žiaka, hodnoteniu výchovno-vzdelávacích výsledkov.</w:t>
      </w:r>
    </w:p>
    <w:p w:rsidR="00E73F6D" w:rsidRPr="00640E88" w:rsidRDefault="00E73F6D" w:rsidP="00E73F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zriadená na základe smernice MŠ SR 1074/2000 o základnej škole, </w:t>
      </w:r>
    </w:p>
    <w:p w:rsidR="00E73F6D" w:rsidRPr="00640E88" w:rsidRDefault="00E73F6D" w:rsidP="00E73F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mala 16 členov, </w:t>
      </w:r>
    </w:p>
    <w:p w:rsidR="00E73F6D" w:rsidRPr="00640E88" w:rsidRDefault="00E73F6D" w:rsidP="00E73F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F6D" w:rsidRPr="00640E88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Metodické združenia a predmetové komisie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Sú iniciatívnym orgánom riaditeľa školy, zaoberajú sa pedagogickými a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vzdelávacími problémami, koordinujú ďalšie vzdelávanie pedagogických zamestnancov, a tým sa spolupodieľajú na zvyšovaní úrovne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vzdelávacieho procesu na škole.</w:t>
      </w:r>
    </w:p>
    <w:p w:rsidR="00E73F6D" w:rsidRPr="00E73F6D" w:rsidRDefault="00E73F6D" w:rsidP="00E73F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• zriadené podľa smernice MŠ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SR 1074/2000 o základnej škole</w:t>
      </w:r>
    </w:p>
    <w:p w:rsidR="00E73F6D" w:rsidRPr="00E73F6D" w:rsidRDefault="001844B4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b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E73F6D" w:rsidRPr="00E73F6D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E73F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7F36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67</w:t>
      </w:r>
    </w:p>
    <w:p w:rsidR="00E73F6D" w:rsidRPr="00E73F6D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="007F36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E73F6D" w:rsidRPr="00E73F6D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60"/>
        <w:gridCol w:w="24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D1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7D16D0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E73F6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7D16D0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E73F6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7D16D0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E73F6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D1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</w:tbl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 ods. 1 c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 ZŠ</w:t>
      </w:r>
    </w:p>
    <w:p w:rsidR="00B97C68" w:rsidRDefault="00E73F6D" w:rsidP="00E73F6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prvákov k 30.6.2015: </w:t>
      </w:r>
      <w:r w:rsidRPr="00E73F6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</w:t>
      </w:r>
      <w:r w:rsidR="00B9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: 18</w:t>
      </w:r>
      <w:r w:rsidRPr="00E73F6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</w:t>
      </w:r>
      <w:r w:rsidR="00B9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: 7</w:t>
      </w:r>
    </w:p>
    <w:p w:rsidR="00B97C68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Skutočný počet žiakov 1.ročníka k 15.9.2015: </w:t>
      </w:r>
      <w:r w:rsidRPr="00E73F6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</w:t>
      </w:r>
      <w:r w:rsidR="00B9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: 20</w:t>
      </w:r>
      <w:r w:rsidRPr="00E73F6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</w:t>
      </w:r>
      <w:r w:rsidR="00B9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: 7 </w:t>
      </w: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detí s odloženou školskou dochádzkou: </w:t>
      </w:r>
      <w:r w:rsidR="00B9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súčet: 2</w:t>
      </w:r>
      <w:r w:rsidRPr="00E73F6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</w:t>
      </w:r>
      <w:r w:rsidR="00B97C68">
        <w:rPr>
          <w:rFonts w:ascii="Times New Roman" w:eastAsia="Times New Roman" w:hAnsi="Times New Roman" w:cs="Times New Roman"/>
          <w:sz w:val="24"/>
          <w:szCs w:val="24"/>
          <w:lang w:eastAsia="sk-SK"/>
        </w:rPr>
        <w:t>: 0</w:t>
      </w:r>
    </w:p>
    <w:p w:rsidR="005E513A" w:rsidRDefault="005E513A" w:rsidP="00E73F6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E513A" w:rsidRPr="001844B4" w:rsidRDefault="00E73F6D" w:rsidP="00E73F6D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844B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Ukončenie školskej dochádzky na ZŠ k 30.6.2016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</w:tr>
    </w:tbl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</w:t>
      </w:r>
      <w:r w:rsidR="00184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d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140"/>
        <w:gridCol w:w="1140"/>
        <w:gridCol w:w="1140"/>
        <w:gridCol w:w="514"/>
        <w:gridCol w:w="554"/>
        <w:gridCol w:w="420"/>
        <w:gridCol w:w="394"/>
        <w:gridCol w:w="648"/>
      </w:tblGrid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40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40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63A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63A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40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40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63A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63A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3F6D" w:rsidRPr="00E73F6D" w:rsidRDefault="001844B4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ods. 1 e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1908"/>
        <w:gridCol w:w="469"/>
        <w:gridCol w:w="446"/>
        <w:gridCol w:w="457"/>
        <w:gridCol w:w="352"/>
        <w:gridCol w:w="480"/>
        <w:gridCol w:w="527"/>
        <w:gridCol w:w="527"/>
        <w:gridCol w:w="516"/>
        <w:gridCol w:w="422"/>
        <w:gridCol w:w="428"/>
        <w:gridCol w:w="422"/>
        <w:gridCol w:w="399"/>
        <w:gridCol w:w="550"/>
        <w:gridCol w:w="562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 cudzí jazyk RUJ/NEJ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Ajk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MDV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E513A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E513A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E73F6D" w:rsidRPr="00E73F6D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504"/>
        <w:gridCol w:w="457"/>
        <w:gridCol w:w="516"/>
        <w:gridCol w:w="516"/>
        <w:gridCol w:w="492"/>
        <w:gridCol w:w="422"/>
        <w:gridCol w:w="492"/>
        <w:gridCol w:w="428"/>
        <w:gridCol w:w="469"/>
        <w:gridCol w:w="428"/>
        <w:gridCol w:w="481"/>
        <w:gridCol w:w="428"/>
        <w:gridCol w:w="1812"/>
        <w:gridCol w:w="504"/>
        <w:gridCol w:w="516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Svet práce - životné prostredie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THD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E73F6D" w:rsidRPr="00E73F6D" w:rsidRDefault="00E73F6D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469"/>
        <w:gridCol w:w="492"/>
        <w:gridCol w:w="504"/>
        <w:gridCol w:w="504"/>
        <w:gridCol w:w="562"/>
        <w:gridCol w:w="515"/>
        <w:gridCol w:w="539"/>
        <w:gridCol w:w="411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ZIP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e"/>
      <w:bookmarkEnd w:id="9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900"/>
        <w:gridCol w:w="1167"/>
        <w:gridCol w:w="1661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F63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F63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FF63FC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601077" w:rsidRDefault="00601077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01077" w:rsidRDefault="00601077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1133"/>
        <w:gridCol w:w="1036"/>
        <w:gridCol w:w="1607"/>
        <w:gridCol w:w="1052"/>
        <w:gridCol w:w="1820"/>
        <w:gridCol w:w="1110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0,77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2,65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0,80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0,32</w:t>
            </w:r>
          </w:p>
        </w:tc>
      </w:tr>
    </w:tbl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1347"/>
        <w:gridCol w:w="1613"/>
        <w:gridCol w:w="2228"/>
      </w:tblGrid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B6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B6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5E5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B6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B6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3F6D" w:rsidRPr="00E73F6D" w:rsidRDefault="001844B4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1f"/>
      <w:bookmarkEnd w:id="1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f</w:t>
      </w:r>
    </w:p>
    <w:p w:rsid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Odbory a učebné plány</w:t>
      </w:r>
    </w:p>
    <w:p w:rsidR="00FF63FC" w:rsidRPr="00640E88" w:rsidRDefault="00FF63FC" w:rsidP="00FF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škola:</w:t>
      </w:r>
    </w:p>
    <w:p w:rsidR="00FF63FC" w:rsidRPr="00640E88" w:rsidRDefault="00FF63FC" w:rsidP="00FF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MŠ postupovali obidve triedy podľa vypracovaného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ŠVP ISCED 0 pod názvom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" Z babičkinej čarovnej truhlice".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Je zameraný na zachovanie a rozvoj miestnych a regionálnych tradícií.</w:t>
      </w:r>
    </w:p>
    <w:p w:rsidR="00FF63FC" w:rsidRPr="00640E88" w:rsidRDefault="00FF63FC" w:rsidP="00FF63FC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ŠKD: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FF63FC" w:rsidRPr="00640E88" w:rsidRDefault="00FF63FC" w:rsidP="00FF6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ŠKD sa postupovalo podľa vypracovaného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/výchovný/ pod názvom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„Bezpečne do školy, bezpečne zo školy“ -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zameraný na dopravnú výchovu.</w:t>
      </w:r>
    </w:p>
    <w:p w:rsidR="00FF63FC" w:rsidRPr="00640E88" w:rsidRDefault="00FF63FC" w:rsidP="00FF6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Základná škola: </w:t>
      </w:r>
    </w:p>
    <w:p w:rsidR="00FF63FC" w:rsidRPr="00640E88" w:rsidRDefault="00FF63FC" w:rsidP="00FF6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5/2016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rokom pokračovania školskej reformy. V školskom 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5/2016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žiaci vzdelávali podľa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pod názvom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„ Škola vzájomného porozumenia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„Jeho plnenie a dodržiavanie všetkých zásad v zmysle ISCED 2 sa sledovalo hospitačnou činnosťou. Na PR sa tiež analyzovali priebežné výsledky a opatrenia sa preniesli do učebného plánu na nový školský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F63FC" w:rsidRPr="00640E88" w:rsidRDefault="00FF63FC" w:rsidP="00FF6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Úlohy, ktoré vyplývali z Plánu práce školy sme v školskom 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splnili. V našej práci sme najväčší dôraz venovali rozumovej výchove a rozvoju kompetencií. Hlavným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kritériom v tejto oblasti bolo osvojenie si trvalých vedomostí, zručnosti a návykov, ktoré žiaci dokázali aplikovať v praxi. Tieto vedomosti a zručnosti žiaci tvorivo využívali v konkrétnych činnostiach aj v mimoškolskej činnosti a pri reprezentovaní školy i obce, čo je hlavným cieľom školskej reformy - rozvoj kompetencií na všetkých úrovniach.</w:t>
      </w:r>
    </w:p>
    <w:p w:rsidR="00FF63FC" w:rsidRPr="00640E88" w:rsidRDefault="00FF63FC" w:rsidP="00FF6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predmety sa vyučovali podľa platných Učebných osnov spracovaných podľa štátneho vzdelávacieho programu.</w:t>
      </w:r>
    </w:p>
    <w:p w:rsidR="00FF63FC" w:rsidRPr="00640E88" w:rsidRDefault="00FF63FC" w:rsidP="00FF6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I. stupni sa neklasifikovali výchovné predmety a v 1. ročníku anglický jazyk v prvom polroku. </w:t>
      </w:r>
    </w:p>
    <w:p w:rsidR="00FF63FC" w:rsidRDefault="00FF63FC" w:rsidP="00FF6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Na II. stupni sa neklasifikovali výchovné predmety, predme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 životné prostredie,  technika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Klasifikoval sa predmet občianska náuka, v rámci ktorého bola ja rozpracovaná finančná gramotnosť – </w:t>
      </w:r>
      <w:r w:rsidRPr="00640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Moja família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C031A" w:rsidRPr="006213CD" w:rsidRDefault="00CC031A" w:rsidP="00CC031A">
      <w:pPr>
        <w:widowControl w:val="0"/>
        <w:autoSpaceDE w:val="0"/>
        <w:autoSpaceDN w:val="0"/>
        <w:adjustRightInd w:val="0"/>
        <w:spacing w:line="240" w:lineRule="auto"/>
        <w:ind w:right="680"/>
        <w:jc w:val="both"/>
        <w:rPr>
          <w:rFonts w:ascii="Century Gothic" w:eastAsia="Calibri" w:hAnsi="Century Gothic" w:cs="Arial"/>
        </w:rPr>
      </w:pPr>
    </w:p>
    <w:p w:rsidR="00CC031A" w:rsidRDefault="00CC031A" w:rsidP="00CC031A">
      <w:pPr>
        <w:shd w:val="clear" w:color="auto" w:fill="FFFFFF" w:themeFill="background1"/>
        <w:spacing w:line="240" w:lineRule="auto"/>
        <w:jc w:val="center"/>
        <w:rPr>
          <w:rFonts w:ascii="Century Gothic" w:eastAsia="Times New Roman" w:hAnsi="Century Gothic" w:cs="Arial"/>
          <w:b/>
          <w:bCs/>
          <w:color w:val="2F2F2F"/>
          <w:sz w:val="24"/>
          <w:szCs w:val="24"/>
          <w:lang w:eastAsia="sk-SK"/>
        </w:rPr>
      </w:pPr>
      <w:r w:rsidRPr="00CC031A">
        <w:rPr>
          <w:rFonts w:ascii="Century Gothic" w:eastAsia="Times New Roman" w:hAnsi="Century Gothic" w:cs="Arial"/>
          <w:b/>
          <w:bCs/>
          <w:color w:val="2F2F2F"/>
          <w:sz w:val="24"/>
          <w:szCs w:val="24"/>
          <w:lang w:eastAsia="sk-SK"/>
        </w:rPr>
        <w:t>Rámcový učebný plán pre ZŠ s MŠ Dlhé nad Cirochou</w:t>
      </w:r>
    </w:p>
    <w:p w:rsidR="00CC031A" w:rsidRDefault="00CC031A" w:rsidP="00CC031A">
      <w:pPr>
        <w:shd w:val="clear" w:color="auto" w:fill="FFFFFF" w:themeFill="background1"/>
        <w:spacing w:line="240" w:lineRule="auto"/>
        <w:jc w:val="center"/>
        <w:rPr>
          <w:rFonts w:ascii="Century Gothic" w:eastAsia="Times New Roman" w:hAnsi="Century Gothic" w:cs="Arial"/>
          <w:b/>
          <w:bCs/>
          <w:color w:val="2F2F2F"/>
          <w:sz w:val="24"/>
          <w:szCs w:val="24"/>
          <w:lang w:eastAsia="sk-SK"/>
        </w:rPr>
      </w:pPr>
    </w:p>
    <w:tbl>
      <w:tblPr>
        <w:tblW w:w="939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0"/>
      </w:tblGrid>
      <w:tr w:rsidR="00CC031A" w:rsidRPr="00B87019" w:rsidTr="00601077">
        <w:trPr>
          <w:trHeight w:val="195"/>
        </w:trPr>
        <w:tc>
          <w:tcPr>
            <w:tcW w:w="9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hd w:val="clear" w:color="auto" w:fill="C6D9F1" w:themeFill="text2" w:themeFillTint="33"/>
              <w:spacing w:after="240" w:line="240" w:lineRule="auto"/>
              <w:ind w:left="68"/>
              <w:rPr>
                <w:rFonts w:ascii="Century Gothic" w:eastAsia="Times New Roman" w:hAnsi="Century Gothic" w:cs="Arial"/>
                <w:b/>
                <w:color w:val="2F2F2F"/>
                <w:sz w:val="20"/>
                <w:szCs w:val="20"/>
                <w:lang w:eastAsia="sk-SK"/>
              </w:rPr>
            </w:pPr>
            <w:r w:rsidRPr="00CC031A">
              <w:rPr>
                <w:rFonts w:ascii="Century Gothic" w:eastAsia="Times New Roman" w:hAnsi="Century Gothic" w:cs="Arial"/>
                <w:b/>
                <w:bCs/>
                <w:color w:val="2F2F2F"/>
                <w:sz w:val="20"/>
                <w:szCs w:val="20"/>
                <w:lang w:eastAsia="sk-SK"/>
              </w:rPr>
              <w:t xml:space="preserve">Vzdelávací program – ISCED </w:t>
            </w:r>
            <w:r>
              <w:rPr>
                <w:rFonts w:ascii="Century Gothic" w:eastAsia="Times New Roman" w:hAnsi="Century Gothic" w:cs="Arial"/>
                <w:b/>
                <w:bCs/>
                <w:color w:val="2F2F2F"/>
                <w:sz w:val="20"/>
                <w:szCs w:val="20"/>
                <w:lang w:eastAsia="sk-SK"/>
              </w:rPr>
              <w:t>1</w:t>
            </w:r>
          </w:p>
          <w:p w:rsidR="00601077" w:rsidRPr="00B87019" w:rsidRDefault="00CC031A" w:rsidP="00601077">
            <w:pPr>
              <w:shd w:val="clear" w:color="auto" w:fill="C6D9F1" w:themeFill="text2" w:themeFillTint="33"/>
              <w:spacing w:line="240" w:lineRule="auto"/>
              <w:ind w:left="68"/>
              <w:rPr>
                <w:rFonts w:ascii="Century Gothic" w:eastAsia="Times New Roman" w:hAnsi="Century Gothic" w:cs="Arial"/>
                <w:color w:val="2F2F2F"/>
                <w:sz w:val="20"/>
                <w:szCs w:val="20"/>
                <w:lang w:eastAsia="sk-SK"/>
              </w:rPr>
            </w:pPr>
            <w:r w:rsidRPr="00CC031A">
              <w:rPr>
                <w:rFonts w:ascii="Century Gothic" w:eastAsia="Times New Roman" w:hAnsi="Century Gothic" w:cs="Arial"/>
                <w:b/>
                <w:bCs/>
                <w:color w:val="2F2F2F"/>
                <w:sz w:val="20"/>
                <w:szCs w:val="20"/>
                <w:lang w:eastAsia="sk-SK"/>
              </w:rPr>
              <w:t>– učebný plán pre základné školy s vyučovacím jazykom slovenským</w:t>
            </w:r>
          </w:p>
        </w:tc>
      </w:tr>
    </w:tbl>
    <w:p w:rsidR="00CC031A" w:rsidRPr="00B87019" w:rsidRDefault="00CC031A" w:rsidP="00CC031A">
      <w:pPr>
        <w:shd w:val="clear" w:color="auto" w:fill="FFFFFF" w:themeFill="background1"/>
        <w:spacing w:line="240" w:lineRule="auto"/>
        <w:jc w:val="center"/>
        <w:rPr>
          <w:rFonts w:ascii="Century Gothic" w:eastAsia="Times New Roman" w:hAnsi="Century Gothic" w:cs="Arial"/>
          <w:color w:val="2F2F2F"/>
          <w:sz w:val="20"/>
          <w:szCs w:val="20"/>
          <w:lang w:eastAsia="sk-SK"/>
        </w:rPr>
      </w:pPr>
    </w:p>
    <w:tbl>
      <w:tblPr>
        <w:tblW w:w="9122" w:type="dxa"/>
        <w:tblCellMar>
          <w:left w:w="0" w:type="dxa"/>
          <w:right w:w="0" w:type="dxa"/>
        </w:tblCellMar>
        <w:tblLook w:val="04A0"/>
      </w:tblPr>
      <w:tblGrid>
        <w:gridCol w:w="2990"/>
        <w:gridCol w:w="61"/>
        <w:gridCol w:w="2723"/>
        <w:gridCol w:w="61"/>
        <w:gridCol w:w="733"/>
        <w:gridCol w:w="360"/>
        <w:gridCol w:w="61"/>
        <w:gridCol w:w="32"/>
        <w:gridCol w:w="533"/>
        <w:gridCol w:w="61"/>
        <w:gridCol w:w="558"/>
        <w:gridCol w:w="61"/>
        <w:gridCol w:w="888"/>
      </w:tblGrid>
      <w:tr w:rsidR="00CC031A" w:rsidRPr="00B87019" w:rsidTr="00CC031A">
        <w:trPr>
          <w:trHeight w:val="55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Predmet/ročník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34</w:t>
            </w:r>
          </w:p>
        </w:tc>
      </w:tr>
      <w:tr w:rsidR="00CC031A" w:rsidRPr="00B87019" w:rsidTr="00CC031A">
        <w:trPr>
          <w:trHeight w:val="4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8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Príroda a spoločnosť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 xml:space="preserve">prírodoveda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5</w:t>
            </w:r>
          </w:p>
        </w:tc>
      </w:tr>
      <w:tr w:rsidR="00CC031A" w:rsidRPr="00B87019" w:rsidTr="00CC031A">
        <w:trPr>
          <w:trHeight w:val="432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3</w:t>
            </w:r>
          </w:p>
        </w:tc>
      </w:tr>
      <w:tr w:rsidR="00CC031A" w:rsidRPr="00B87019" w:rsidTr="00CC031A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proofErr w:type="spellStart"/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prvouka</w:t>
            </w:r>
            <w:proofErr w:type="spellEnd"/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 xml:space="preserve">fyzika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biológia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etická/náboženská výchova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4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lastRenderedPageBreak/>
              <w:t>Matematika a práca s informáciami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17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3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Informatika a programovanie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svet práce – životné prostredie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7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4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8</w:t>
            </w:r>
          </w:p>
        </w:tc>
      </w:tr>
      <w:tr w:rsidR="00CC031A" w:rsidRPr="00B87019" w:rsidTr="00CC031A">
        <w:trPr>
          <w:trHeight w:val="28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</w:tr>
      <w:tr w:rsidR="00CC031A" w:rsidRPr="00B87019" w:rsidTr="00CC031A">
        <w:trPr>
          <w:trHeight w:val="55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Spolu povinná časť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</w:tr>
      <w:tr w:rsidR="00CC031A" w:rsidRPr="00B87019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 xml:space="preserve">Voliteľné hodiny           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sk-SK"/>
              </w:rPr>
            </w:pPr>
            <w:r w:rsidRPr="00B87019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</w:tr>
      <w:tr w:rsidR="00CC031A" w:rsidRPr="006213CD" w:rsidTr="00CC031A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6213CD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b/>
                <w:bCs/>
                <w:lang w:eastAsia="sk-SK"/>
              </w:rPr>
              <w:t>Spolu : povinná  časť + voliteľné hodiny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6213CD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6213CD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b/>
                <w:bCs/>
                <w:lang w:eastAsia="sk-SK"/>
              </w:rPr>
              <w:t>22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6213CD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b/>
                <w:bCs/>
                <w:lang w:eastAsia="sk-SK"/>
              </w:rPr>
              <w:t>2</w:t>
            </w:r>
            <w:r>
              <w:rPr>
                <w:rFonts w:ascii="Century Gothic" w:eastAsia="Times New Roman" w:hAnsi="Century Gothic" w:cs="Arial"/>
                <w:b/>
                <w:bCs/>
                <w:lang w:eastAsia="sk-SK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6213CD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b/>
                <w:bCs/>
                <w:lang w:eastAsia="sk-SK"/>
              </w:rPr>
              <w:t>2</w:t>
            </w:r>
            <w:r>
              <w:rPr>
                <w:rFonts w:ascii="Century Gothic" w:eastAsia="Times New Roman" w:hAnsi="Century Gothic" w:cs="Arial"/>
                <w:b/>
                <w:bCs/>
                <w:lang w:eastAsia="sk-SK"/>
              </w:rPr>
              <w:t>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6213CD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b/>
                <w:bCs/>
                <w:lang w:eastAsia="sk-SK"/>
              </w:rPr>
              <w:t>26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6213CD" w:rsidRDefault="00CC031A" w:rsidP="0060107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b/>
                <w:bCs/>
                <w:lang w:eastAsia="sk-SK"/>
              </w:rPr>
              <w:t>96</w:t>
            </w:r>
          </w:p>
        </w:tc>
      </w:tr>
      <w:tr w:rsidR="00CC031A" w:rsidRPr="006213CD" w:rsidTr="00CC031A">
        <w:tc>
          <w:tcPr>
            <w:tcW w:w="0" w:type="auto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2723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733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  <w:tc>
          <w:tcPr>
            <w:tcW w:w="888" w:type="dxa"/>
            <w:vAlign w:val="center"/>
            <w:hideMark/>
          </w:tcPr>
          <w:p w:rsidR="00CC031A" w:rsidRPr="006213CD" w:rsidRDefault="00CC031A" w:rsidP="00601077">
            <w:pPr>
              <w:spacing w:line="0" w:lineRule="atLeast"/>
              <w:rPr>
                <w:rFonts w:ascii="Century Gothic" w:eastAsia="Times New Roman" w:hAnsi="Century Gothic" w:cs="Arial"/>
                <w:lang w:eastAsia="sk-SK"/>
              </w:rPr>
            </w:pPr>
            <w:r w:rsidRPr="006213CD">
              <w:rPr>
                <w:rFonts w:ascii="Century Gothic" w:eastAsia="Times New Roman" w:hAnsi="Century Gothic" w:cs="Arial"/>
                <w:lang w:eastAsia="sk-SK"/>
              </w:rPr>
              <w:t> </w:t>
            </w:r>
          </w:p>
        </w:tc>
      </w:tr>
    </w:tbl>
    <w:p w:rsidR="00CC031A" w:rsidRDefault="00CC031A" w:rsidP="00FF6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CC031A" w:rsidRDefault="00CC031A" w:rsidP="00CC031A">
      <w:pPr>
        <w:shd w:val="clear" w:color="auto" w:fill="FFFFFF" w:themeFill="background1"/>
        <w:spacing w:line="240" w:lineRule="auto"/>
        <w:jc w:val="center"/>
        <w:rPr>
          <w:rFonts w:ascii="Century Gothic" w:eastAsia="Times New Roman" w:hAnsi="Century Gothic" w:cs="Arial"/>
          <w:b/>
          <w:bCs/>
          <w:color w:val="2F2F2F"/>
          <w:sz w:val="24"/>
          <w:szCs w:val="24"/>
          <w:lang w:eastAsia="sk-SK"/>
        </w:rPr>
      </w:pPr>
      <w:r w:rsidRPr="00B87019">
        <w:rPr>
          <w:rFonts w:ascii="Century Gothic" w:eastAsia="Times New Roman" w:hAnsi="Century Gothic" w:cs="Arial"/>
          <w:b/>
          <w:bCs/>
          <w:color w:val="2F2F2F"/>
          <w:sz w:val="24"/>
          <w:szCs w:val="24"/>
          <w:lang w:eastAsia="sk-SK"/>
        </w:rPr>
        <w:br/>
      </w:r>
      <w:r w:rsidRPr="00CC031A">
        <w:rPr>
          <w:rFonts w:ascii="Century Gothic" w:eastAsia="Times New Roman" w:hAnsi="Century Gothic" w:cs="Arial"/>
          <w:b/>
          <w:bCs/>
          <w:color w:val="2F2F2F"/>
          <w:sz w:val="24"/>
          <w:szCs w:val="24"/>
          <w:lang w:eastAsia="sk-SK"/>
        </w:rPr>
        <w:t>Rámcový učebný plán pre ZŠ s MŠ Dlhé nad Cirochou</w:t>
      </w:r>
    </w:p>
    <w:p w:rsidR="00CC031A" w:rsidRPr="00B87019" w:rsidRDefault="00CC031A" w:rsidP="00CC031A">
      <w:pPr>
        <w:shd w:val="clear" w:color="auto" w:fill="FFFFFF" w:themeFill="background1"/>
        <w:spacing w:line="240" w:lineRule="auto"/>
        <w:jc w:val="center"/>
        <w:rPr>
          <w:rFonts w:ascii="Century Gothic" w:eastAsia="Times New Roman" w:hAnsi="Century Gothic" w:cs="Arial"/>
          <w:b/>
          <w:bCs/>
          <w:color w:val="2F2F2F"/>
          <w:sz w:val="24"/>
          <w:szCs w:val="24"/>
          <w:lang w:eastAsia="sk-SK"/>
        </w:rPr>
      </w:pPr>
    </w:p>
    <w:tbl>
      <w:tblPr>
        <w:tblW w:w="939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0"/>
      </w:tblGrid>
      <w:tr w:rsidR="00CC031A" w:rsidRPr="00B87019" w:rsidTr="00CC031A">
        <w:trPr>
          <w:trHeight w:val="195"/>
        </w:trPr>
        <w:tc>
          <w:tcPr>
            <w:tcW w:w="9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31A" w:rsidRPr="00B87019" w:rsidRDefault="00CC031A" w:rsidP="00CC031A">
            <w:pPr>
              <w:shd w:val="clear" w:color="auto" w:fill="C6D9F1" w:themeFill="text2" w:themeFillTint="33"/>
              <w:spacing w:after="240" w:line="240" w:lineRule="auto"/>
              <w:ind w:left="68"/>
              <w:rPr>
                <w:rFonts w:ascii="Century Gothic" w:eastAsia="Times New Roman" w:hAnsi="Century Gothic" w:cs="Arial"/>
                <w:b/>
                <w:color w:val="2F2F2F"/>
                <w:sz w:val="20"/>
                <w:szCs w:val="20"/>
                <w:lang w:eastAsia="sk-SK"/>
              </w:rPr>
            </w:pPr>
            <w:r w:rsidRPr="00CC031A">
              <w:rPr>
                <w:rFonts w:ascii="Century Gothic" w:eastAsia="Times New Roman" w:hAnsi="Century Gothic" w:cs="Arial"/>
                <w:b/>
                <w:bCs/>
                <w:color w:val="2F2F2F"/>
                <w:sz w:val="20"/>
                <w:szCs w:val="20"/>
                <w:lang w:eastAsia="sk-SK"/>
              </w:rPr>
              <w:t>Vzdelávací program – ISCED 2</w:t>
            </w:r>
          </w:p>
          <w:p w:rsidR="00601077" w:rsidRPr="00B87019" w:rsidRDefault="00CC031A" w:rsidP="00CC031A">
            <w:pPr>
              <w:shd w:val="clear" w:color="auto" w:fill="C6D9F1" w:themeFill="text2" w:themeFillTint="33"/>
              <w:spacing w:line="240" w:lineRule="auto"/>
              <w:ind w:left="68"/>
              <w:rPr>
                <w:rFonts w:ascii="Century Gothic" w:eastAsia="Times New Roman" w:hAnsi="Century Gothic" w:cs="Arial"/>
                <w:color w:val="2F2F2F"/>
                <w:sz w:val="20"/>
                <w:szCs w:val="20"/>
                <w:lang w:eastAsia="sk-SK"/>
              </w:rPr>
            </w:pPr>
            <w:r w:rsidRPr="00CC031A">
              <w:rPr>
                <w:rFonts w:ascii="Century Gothic" w:eastAsia="Times New Roman" w:hAnsi="Century Gothic" w:cs="Arial"/>
                <w:b/>
                <w:bCs/>
                <w:color w:val="2F2F2F"/>
                <w:sz w:val="20"/>
                <w:szCs w:val="20"/>
                <w:lang w:eastAsia="sk-SK"/>
              </w:rPr>
              <w:t>– učebný plán pre základné školy s vyučovacím jazykom slovenským</w:t>
            </w:r>
          </w:p>
        </w:tc>
      </w:tr>
    </w:tbl>
    <w:p w:rsidR="00CC031A" w:rsidRPr="00B87019" w:rsidRDefault="00CC031A" w:rsidP="00CC031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B87019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15"/>
        <w:gridCol w:w="2252"/>
        <w:gridCol w:w="691"/>
        <w:gridCol w:w="593"/>
        <w:gridCol w:w="691"/>
        <w:gridCol w:w="691"/>
        <w:gridCol w:w="642"/>
        <w:gridCol w:w="672"/>
        <w:gridCol w:w="14"/>
        <w:gridCol w:w="66"/>
      </w:tblGrid>
      <w:tr w:rsidR="00CC031A" w:rsidRPr="00B87019" w:rsidTr="00C309DE">
        <w:trPr>
          <w:trHeight w:val="55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Vzdelávacia oblasť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Predmet/ročník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5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9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Spolu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Jazyk a komunikácia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Book Antiqua" w:eastAsia="Times New Roman" w:hAnsi="Book Antiqua" w:cs="Arial"/>
                <w:color w:val="2F2F2F"/>
                <w:sz w:val="20"/>
                <w:szCs w:val="20"/>
                <w:lang w:eastAsia="sk-SK"/>
              </w:rPr>
              <w:t> 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F73FA4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2F2F2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Book Antiqua" w:eastAsia="Times New Roman" w:hAnsi="Book Antiqua" w:cs="Arial"/>
                <w:color w:val="2F2F2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Book Antiqua" w:eastAsia="Times New Roman" w:hAnsi="Book Antiqua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23</w:t>
            </w:r>
          </w:p>
        </w:tc>
      </w:tr>
      <w:tr w:rsidR="00CC031A" w:rsidRPr="00B87019" w:rsidTr="00C309DE">
        <w:trPr>
          <w:trHeight w:val="42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Book Antiqua" w:eastAsia="Times New Roman" w:hAnsi="Book Antiqua" w:cs="Arial"/>
                <w:color w:val="2F2F2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Book Antiqua" w:eastAsia="Times New Roman" w:hAnsi="Book Antiqua" w:cs="Arial"/>
                <w:color w:val="2F2F2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17</w:t>
            </w:r>
          </w:p>
        </w:tc>
      </w:tr>
      <w:tr w:rsidR="00CC031A" w:rsidRPr="00B87019" w:rsidTr="00F73FA4">
        <w:trPr>
          <w:trHeight w:val="591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F73FA4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  <w:p w:rsidR="00601077" w:rsidRPr="00B87019" w:rsidRDefault="00601077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A" w:rsidRPr="00B87019" w:rsidRDefault="00CC031A" w:rsidP="00601077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8</w:t>
            </w:r>
          </w:p>
          <w:p w:rsidR="00601077" w:rsidRPr="00B87019" w:rsidRDefault="00601077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  <w:tr w:rsidR="00CC031A" w:rsidRPr="00B87019" w:rsidTr="00C309DE">
        <w:trPr>
          <w:trHeight w:val="28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4</w:t>
            </w:r>
            <w:r w:rsidR="00F73FA4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8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Príroda a spoločnosť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28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Človek a príroda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711C3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7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 biológia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711C3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F73FA4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28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2</w:t>
            </w:r>
            <w:r w:rsidR="00F73FA4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1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Človek a spoločnosť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309D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711C3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8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309D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8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601077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4</w:t>
            </w:r>
          </w:p>
        </w:tc>
      </w:tr>
      <w:tr w:rsidR="00CC031A" w:rsidRPr="00B87019" w:rsidTr="00C309DE">
        <w:trPr>
          <w:trHeight w:val="28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20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Človek a hodnoty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etická/náboženská výchova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4</w:t>
            </w:r>
          </w:p>
        </w:tc>
      </w:tr>
      <w:tr w:rsidR="00CC031A" w:rsidRPr="00B87019" w:rsidTr="00C309DE">
        <w:trPr>
          <w:trHeight w:val="28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4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Matematika a práca s informáciami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25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309D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711C3E" w:rsidP="00711C3E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4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28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F73FA4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29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Človek a svet práce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svet práce – životné prostredie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2,5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0.5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3</w:t>
            </w:r>
          </w:p>
        </w:tc>
      </w:tr>
      <w:tr w:rsidR="00CC031A" w:rsidRPr="00B87019" w:rsidTr="00C309DE">
        <w:trPr>
          <w:trHeight w:val="285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5,5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Umenie a kultúra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39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285"/>
        </w:trPr>
        <w:tc>
          <w:tcPr>
            <w:tcW w:w="3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390"/>
        </w:trPr>
        <w:tc>
          <w:tcPr>
            <w:tcW w:w="3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Zdravie a pohyb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285"/>
        </w:trPr>
        <w:tc>
          <w:tcPr>
            <w:tcW w:w="3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555"/>
        </w:trPr>
        <w:tc>
          <w:tcPr>
            <w:tcW w:w="3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Spolu povinná časť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2</w:t>
            </w:r>
            <w:r w:rsidR="00C309DE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2</w:t>
            </w:r>
            <w:r w:rsidR="00711C3E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11</w:t>
            </w:r>
            <w:r w:rsidR="00F73FA4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31A" w:rsidRPr="00B87019" w:rsidRDefault="00CC031A" w:rsidP="006010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031A" w:rsidRPr="00B87019" w:rsidTr="00C309DE">
        <w:trPr>
          <w:trHeight w:val="390"/>
        </w:trPr>
        <w:tc>
          <w:tcPr>
            <w:tcW w:w="3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Voliteľné hodiny          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309D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711C3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711C3E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F73FA4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C031A" w:rsidRPr="00B87019" w:rsidTr="00C309DE">
        <w:trPr>
          <w:trHeight w:val="390"/>
        </w:trPr>
        <w:tc>
          <w:tcPr>
            <w:tcW w:w="3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Spolu : povinná  časť + voliteľné hodiny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2</w:t>
            </w:r>
            <w:r w:rsidR="00C309DE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F73FA4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29,5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Comic Sans MS" w:eastAsia="Times New Roman" w:hAnsi="Comic Sans MS" w:cs="Arial"/>
                <w:b/>
                <w:bCs/>
                <w:color w:val="2F2F2F"/>
                <w:sz w:val="20"/>
                <w:lang w:eastAsia="sk-SK"/>
              </w:rPr>
              <w:t>30,5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077" w:rsidRPr="00B87019" w:rsidRDefault="00CC031A" w:rsidP="00601077">
            <w:pPr>
              <w:spacing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inherit" w:eastAsia="Times New Roman" w:hAnsi="inherit" w:cs="Arial"/>
                <w:b/>
                <w:bCs/>
                <w:color w:val="2F2F2F"/>
                <w:sz w:val="20"/>
                <w:lang w:eastAsia="sk-SK"/>
              </w:rPr>
              <w:t>146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77" w:rsidRPr="00B87019" w:rsidRDefault="00CC031A" w:rsidP="0060107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8701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</w:tbl>
    <w:p w:rsidR="00CC031A" w:rsidRDefault="00CC031A" w:rsidP="00CC031A"/>
    <w:p w:rsidR="00CC031A" w:rsidRDefault="00CC031A" w:rsidP="00CC031A"/>
    <w:p w:rsidR="00CC031A" w:rsidRPr="00E73F6D" w:rsidRDefault="00CC031A" w:rsidP="00FF6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01077" w:rsidRDefault="00601077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f"/>
      <w:bookmarkEnd w:id="11"/>
    </w:p>
    <w:p w:rsidR="00601077" w:rsidRPr="001844B4" w:rsidRDefault="00601077" w:rsidP="0060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844B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Štruktúra tried k 15. 9. 2015</w:t>
      </w:r>
    </w:p>
    <w:p w:rsidR="00601077" w:rsidRPr="00640E88" w:rsidRDefault="00601077" w:rsidP="0060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škola:</w:t>
      </w:r>
    </w:p>
    <w:p w:rsidR="00601077" w:rsidRPr="00640E88" w:rsidRDefault="00601077" w:rsidP="0060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2</w:t>
      </w:r>
    </w:p>
    <w:p w:rsidR="00601077" w:rsidRPr="00640E88" w:rsidRDefault="00601077" w:rsidP="0060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v staršej triede: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601077" w:rsidRPr="00640E88" w:rsidRDefault="00601077" w:rsidP="0060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v mladšej triede: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:rsidR="00601077" w:rsidRPr="00640E88" w:rsidRDefault="00601077" w:rsidP="00601077">
      <w:pPr>
        <w:shd w:val="clear" w:color="auto" w:fill="FABF8F" w:themeFill="accent6" w:themeFillTint="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detí: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45</w:t>
      </w:r>
    </w:p>
    <w:p w:rsidR="00601077" w:rsidRPr="00E73F6D" w:rsidRDefault="00601077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Základná škola: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173"/>
        <w:gridCol w:w="1347"/>
        <w:gridCol w:w="2987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</w:tbl>
    <w:p w:rsidR="001D3B7B" w:rsidRDefault="001D3B7B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2" w:name="1g"/>
      <w:bookmarkEnd w:id="12"/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</w:t>
      </w:r>
      <w:r w:rsidR="00184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g</w:t>
      </w:r>
    </w:p>
    <w:p w:rsidR="001D3B7B" w:rsidRDefault="00E73F6D" w:rsidP="001D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E73F6D" w:rsidRPr="001D3B7B" w:rsidRDefault="00E73F6D" w:rsidP="001D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p w:rsidR="001844B4" w:rsidRPr="00E73F6D" w:rsidRDefault="001844B4" w:rsidP="00E73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1723"/>
        <w:gridCol w:w="1681"/>
        <w:gridCol w:w="2051"/>
        <w:gridCol w:w="2217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B97C68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97C68" w:rsidRPr="00E73F6D" w:rsidRDefault="00B97C68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B97C68" w:rsidP="00BE0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E06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-ZŠ              </w:t>
            </w:r>
            <w:r w:rsidR="005B30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 – ZŠ   1-MŠ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30B6" w:rsidRDefault="005B30B6" w:rsidP="00B97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13,52</w:t>
            </w:r>
            <w:r w:rsidR="00B97C68"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 ZŠ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</w:t>
            </w:r>
            <w:r w:rsidR="00B97C68"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B97C68" w:rsidRPr="00640E88" w:rsidRDefault="005B30B6" w:rsidP="00B97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B97C68"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 – ZŠ     1- MŠ</w:t>
            </w:r>
          </w:p>
        </w:tc>
      </w:tr>
      <w:tr w:rsidR="00B97C68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97C68" w:rsidRPr="00E73F6D" w:rsidRDefault="00B97C68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4644AF" w:rsidRDefault="00B97C68" w:rsidP="00B97C68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44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B97C68" w:rsidRDefault="00B97C68" w:rsidP="00B97C68">
            <w:pPr>
              <w:pStyle w:val="Odsekzoznamu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C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4644AF" w:rsidRDefault="005B30B6" w:rsidP="00B97C68">
            <w:pPr>
              <w:spacing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0,35</w:t>
            </w:r>
            <w:r w:rsidR="00B9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- </w:t>
            </w:r>
            <w:r w:rsidR="00B97C68" w:rsidRPr="00464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 – ZŠ</w:t>
            </w:r>
          </w:p>
        </w:tc>
      </w:tr>
      <w:tr w:rsidR="00B97C68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97C68" w:rsidRPr="00E73F6D" w:rsidRDefault="00B97C68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5B30B6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1-ŠKD                 2</w:t>
            </w:r>
            <w:r w:rsidR="00B97C68"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4644AF" w:rsidRDefault="00B97C68" w:rsidP="00B97C68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5B30B6" w:rsidP="00B97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0,74</w:t>
            </w:r>
            <w:r w:rsidR="00B97C68"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–ŠKD</w:t>
            </w:r>
          </w:p>
          <w:p w:rsidR="00B97C68" w:rsidRPr="00640E88" w:rsidRDefault="005B30B6" w:rsidP="00B97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1,13</w:t>
            </w:r>
            <w:r w:rsidR="00B97C68"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0,6 </w:t>
            </w:r>
            <w:r w:rsidR="005B30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</w:tr>
      <w:tr w:rsidR="00B97C68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97C68" w:rsidRPr="00E73F6D" w:rsidRDefault="00B97C68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640E88" w:rsidRDefault="00BE0646" w:rsidP="00B97C68">
            <w:pPr>
              <w:pStyle w:val="Odsekzoznamu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640E88" w:rsidRDefault="005B30B6" w:rsidP="00B97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</w:t>
            </w:r>
            <w:r w:rsidR="00B97C68"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 ZŠ</w:t>
            </w:r>
            <w:r w:rsidR="00B9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1 - ZŠ</w:t>
            </w:r>
          </w:p>
        </w:tc>
      </w:tr>
      <w:tr w:rsidR="00B97C68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97C68" w:rsidRPr="00E73F6D" w:rsidRDefault="00B97C68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B97C6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1 -</w:t>
            </w:r>
            <w:r w:rsidR="00BE06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7C68" w:rsidRPr="00640E88" w:rsidRDefault="00B97C68" w:rsidP="00B97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B30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hod. mesačne</w:t>
            </w:r>
          </w:p>
        </w:tc>
      </w:tr>
    </w:tbl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g"/>
      <w:bookmarkEnd w:id="13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941"/>
        <w:gridCol w:w="2627"/>
        <w:gridCol w:w="2627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E0646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46" w:rsidRPr="00E73F6D" w:rsidRDefault="00BE0646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1-ZŠ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0646" w:rsidRPr="00640E88" w:rsidRDefault="00BE0646" w:rsidP="00BE0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ZŠ, 4 -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0646" w:rsidRPr="00640E88" w:rsidRDefault="00BE0646" w:rsidP="00BE0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ZŠ, 4 - MŠ</w:t>
            </w:r>
          </w:p>
        </w:tc>
      </w:tr>
      <w:tr w:rsidR="00BE0646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46" w:rsidRPr="00E73F6D" w:rsidRDefault="00BE0646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1 -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1 - ŠKD</w:t>
            </w:r>
          </w:p>
        </w:tc>
      </w:tr>
      <w:tr w:rsidR="00BE0646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46" w:rsidRPr="00E73F6D" w:rsidRDefault="00BE0646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BE0646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BE0646" w:rsidRPr="00E73F6D" w:rsidRDefault="00BE0646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1-ZŠ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E0646" w:rsidRPr="00640E88" w:rsidRDefault="00BE0646" w:rsidP="00EE5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13</w:t>
            </w: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ZŠ, 1 – ŠKD, 4 -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E0646" w:rsidRPr="00640E88" w:rsidRDefault="00BE0646" w:rsidP="00BE0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ZŠ, 1 – ŠKD, 4 - MŠ</w:t>
            </w:r>
          </w:p>
        </w:tc>
      </w:tr>
    </w:tbl>
    <w:p w:rsidR="00EE5D9F" w:rsidRDefault="00EE5D9F" w:rsidP="002F7C85">
      <w:pPr>
        <w:shd w:val="clear" w:color="auto" w:fill="FBD4B4" w:themeFill="accent6" w:themeFillTint="6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4" w:name="1h"/>
      <w:bookmarkEnd w:id="14"/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</w:t>
      </w:r>
      <w:r w:rsidR="00184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h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  <w:gridCol w:w="1894"/>
        <w:gridCol w:w="1880"/>
      </w:tblGrid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 w:rsidRPr="002F7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 w:themeFill="accent1" w:themeFillTint="33"/>
                <w:lang w:eastAsia="sk-SK"/>
              </w:rPr>
              <w:t>11 ZŠ + 1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36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085C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MŠ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BE0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 w:rsidRPr="002F7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 w:themeFill="accent1" w:themeFillTint="33"/>
                <w:lang w:eastAsia="sk-SK"/>
              </w:rPr>
              <w:t>3 ZŠ + 2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 w:rsidRPr="002F7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 w:themeFill="accent1" w:themeFillTint="33"/>
                <w:lang w:eastAsia="sk-SK"/>
              </w:rPr>
              <w:t>2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3F6D" w:rsidRPr="00E73F6D" w:rsidTr="002F7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E0646" w:rsidRPr="002F7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 w:themeFill="accent1" w:themeFillTint="33"/>
                <w:lang w:eastAsia="sk-SK"/>
              </w:rPr>
              <w:t>3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3F6D" w:rsidRPr="00E73F6D" w:rsidRDefault="001844B4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ods. 1 i</w:t>
      </w:r>
    </w:p>
    <w:p w:rsidR="00E73F6D" w:rsidRPr="001844B4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844B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</w:t>
      </w:r>
      <w:r w:rsidR="00601077" w:rsidRPr="001844B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</w:t>
      </w:r>
      <w:r w:rsidRPr="001844B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olympiád</w:t>
      </w:r>
    </w:p>
    <w:p w:rsidR="00601077" w:rsidRPr="00A61908" w:rsidRDefault="00601077" w:rsidP="00601077">
      <w:pPr>
        <w:spacing w:before="100" w:beforeAutospacing="1" w:after="100" w:afterAutospacing="1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1908">
        <w:rPr>
          <w:rFonts w:ascii="Times New Roman" w:hAnsi="Times New Roman" w:cs="Times New Roman"/>
          <w:sz w:val="24"/>
          <w:szCs w:val="24"/>
          <w:lang w:eastAsia="sk-SK"/>
        </w:rPr>
        <w:t>  V tomto školskom roku sme sa zapojili do mnohých vedomostných i  športových súťaží. olympiád. Získali sme v nich veľmi pekné umiestnenia O úspechoch práce s talentovanými žiakmi, svedčia práve tieto úspechy:</w:t>
      </w:r>
    </w:p>
    <w:p w:rsidR="00601077" w:rsidRPr="00A61908" w:rsidRDefault="00601077" w:rsidP="0060107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1908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postup na celoslovenské kolo </w:t>
      </w:r>
      <w:r w:rsidRPr="00A61908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výtvarnej súťaže „Vesmír očami detí“</w:t>
      </w:r>
      <w:r w:rsidRPr="00A61908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– žiaci 1.A-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Maroš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Kohut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 1.A a Adam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Makovec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1.A</w:t>
      </w:r>
      <w:r w:rsidRPr="00A619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- </w:t>
      </w: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Onderková</w:t>
      </w:r>
      <w:proofErr w:type="spellEnd"/>
      <w:r w:rsidRPr="00A619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  </w:t>
      </w:r>
    </w:p>
    <w:p w:rsidR="00601077" w:rsidRPr="00A61908" w:rsidRDefault="00601077" w:rsidP="00601077">
      <w:pPr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</w:pPr>
    </w:p>
    <w:p w:rsidR="00601077" w:rsidRPr="001844B4" w:rsidRDefault="00601077" w:rsidP="00601077">
      <w:pPr>
        <w:rPr>
          <w:rFonts w:ascii="Times New Roman" w:hAnsi="Times New Roman" w:cs="Times New Roman"/>
          <w:b/>
          <w:sz w:val="27"/>
          <w:szCs w:val="27"/>
        </w:rPr>
      </w:pPr>
      <w:r w:rsidRPr="001844B4">
        <w:rPr>
          <w:rFonts w:ascii="Times New Roman" w:hAnsi="Times New Roman" w:cs="Times New Roman"/>
          <w:b/>
          <w:sz w:val="27"/>
          <w:szCs w:val="27"/>
        </w:rPr>
        <w:t>1.miesta</w:t>
      </w:r>
    </w:p>
    <w:p w:rsidR="00601077" w:rsidRPr="00A61908" w:rsidRDefault="00601077" w:rsidP="00601077">
      <w:pPr>
        <w:pStyle w:val="Odsekzoznamu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školský pohár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cup- futbal chlapci – </w:t>
      </w:r>
      <w:r w:rsidRPr="00A61908">
        <w:rPr>
          <w:rFonts w:ascii="Times New Roman" w:hAnsi="Times New Roman" w:cs="Times New Roman"/>
          <w:b/>
          <w:sz w:val="24"/>
          <w:szCs w:val="24"/>
        </w:rPr>
        <w:t>žiaci 5.-9.r</w:t>
      </w:r>
      <w:r w:rsidRPr="00A61908">
        <w:rPr>
          <w:rFonts w:ascii="Times New Roman" w:hAnsi="Times New Roman" w:cs="Times New Roman"/>
          <w:sz w:val="24"/>
          <w:szCs w:val="24"/>
        </w:rPr>
        <w:t>.- postup do  ďalšieho kola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>pripravoval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technickej olympiády – </w:t>
      </w:r>
      <w:r w:rsidRPr="00A61908">
        <w:rPr>
          <w:rFonts w:ascii="Times New Roman" w:hAnsi="Times New Roman" w:cs="Times New Roman"/>
          <w:b/>
          <w:sz w:val="24"/>
          <w:szCs w:val="24"/>
        </w:rPr>
        <w:t>Peter Kohút 5.A –</w:t>
      </w:r>
      <w:r w:rsidRPr="00A61908">
        <w:rPr>
          <w:rFonts w:ascii="Times New Roman" w:hAnsi="Times New Roman" w:cs="Times New Roman"/>
          <w:sz w:val="24"/>
          <w:szCs w:val="24"/>
        </w:rPr>
        <w:t xml:space="preserve"> postup na kraj</w:t>
      </w:r>
    </w:p>
    <w:p w:rsidR="00601077" w:rsidRPr="00A61908" w:rsidRDefault="00601077" w:rsidP="0060107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-pripravovala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Kaščáková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súťaž v angličtine „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“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Viktória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Harakaľová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 4.A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Draganová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celoslovenská fotografická súťaž „ Zrkadlo duše“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Piškaninová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 8.A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>pripravovala I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ng.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Kaščáková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lastRenderedPageBreak/>
        <w:t xml:space="preserve">okresné kolo vo vianočnom aranžovaní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Eliška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Tulenková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 4.A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chemickej olympiády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kat.D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Eliška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Fencáková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– 9.A</w:t>
      </w:r>
      <w:r w:rsidRPr="00A61908">
        <w:rPr>
          <w:rFonts w:ascii="Times New Roman" w:hAnsi="Times New Roman" w:cs="Times New Roman"/>
          <w:sz w:val="24"/>
          <w:szCs w:val="24"/>
        </w:rPr>
        <w:t>- postup na kraj</w:t>
      </w:r>
    </w:p>
    <w:p w:rsidR="00601077" w:rsidRPr="00A61908" w:rsidRDefault="00601077" w:rsidP="0060107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 - pripravovala </w:t>
      </w:r>
      <w:r w:rsidRPr="00A61908">
        <w:rPr>
          <w:rFonts w:ascii="Times New Roman" w:hAnsi="Times New Roman" w:cs="Times New Roman"/>
          <w:b/>
          <w:sz w:val="24"/>
          <w:szCs w:val="24"/>
        </w:rPr>
        <w:t>Ing. Bednárová</w:t>
      </w:r>
    </w:p>
    <w:p w:rsidR="00601077" w:rsidRPr="00A61908" w:rsidRDefault="00601077" w:rsidP="00601077">
      <w:pPr>
        <w:pStyle w:val="Odsekzoznamu"/>
        <w:numPr>
          <w:ilvl w:val="0"/>
          <w:numId w:val="2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súťaže mladých hasičov  „ Plameň 2016 “ </w:t>
      </w:r>
      <w:r w:rsidRPr="00A61908">
        <w:rPr>
          <w:rFonts w:ascii="Times New Roman" w:hAnsi="Times New Roman" w:cs="Times New Roman"/>
          <w:b/>
          <w:sz w:val="24"/>
          <w:szCs w:val="24"/>
        </w:rPr>
        <w:t>žiaci a žiačky 5.-8.r</w:t>
      </w:r>
    </w:p>
    <w:p w:rsidR="00601077" w:rsidRPr="00A61908" w:rsidRDefault="00601077" w:rsidP="0060107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 –   pripravoval </w:t>
      </w:r>
      <w:r w:rsidRPr="00A61908">
        <w:rPr>
          <w:rFonts w:ascii="Times New Roman" w:hAnsi="Times New Roman" w:cs="Times New Roman"/>
          <w:b/>
          <w:sz w:val="24"/>
          <w:szCs w:val="24"/>
        </w:rPr>
        <w:t>M. Kováč</w:t>
      </w:r>
    </w:p>
    <w:p w:rsidR="00601077" w:rsidRPr="00A61908" w:rsidRDefault="00601077" w:rsidP="00601077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postup na celoslovenskú výtvarnú súťaž Unicef- u –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P.Kováč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2.A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  <w:r w:rsidRPr="00A61908">
        <w:rPr>
          <w:rFonts w:ascii="Times New Roman" w:hAnsi="Times New Roman" w:cs="Times New Roman"/>
          <w:i/>
          <w:sz w:val="24"/>
          <w:szCs w:val="24"/>
        </w:rPr>
        <w:t xml:space="preserve">„ Malé deti, veľké sny“ – pripravovala </w:t>
      </w:r>
      <w:r w:rsidRPr="00A61908">
        <w:rPr>
          <w:rFonts w:ascii="Times New Roman" w:hAnsi="Times New Roman" w:cs="Times New Roman"/>
          <w:b/>
          <w:i/>
          <w:sz w:val="24"/>
          <w:szCs w:val="24"/>
        </w:rPr>
        <w:t xml:space="preserve">Mgr. I. </w:t>
      </w:r>
      <w:proofErr w:type="spellStart"/>
      <w:r w:rsidRPr="00A61908">
        <w:rPr>
          <w:rFonts w:ascii="Times New Roman" w:hAnsi="Times New Roman" w:cs="Times New Roman"/>
          <w:b/>
          <w:i/>
          <w:sz w:val="24"/>
          <w:szCs w:val="24"/>
        </w:rPr>
        <w:t>Onderková</w:t>
      </w:r>
      <w:proofErr w:type="spellEnd"/>
    </w:p>
    <w:p w:rsidR="00601077" w:rsidRPr="00A61908" w:rsidRDefault="00601077" w:rsidP="00601077">
      <w:pPr>
        <w:rPr>
          <w:rFonts w:ascii="Times New Roman" w:hAnsi="Times New Roman" w:cs="Times New Roman"/>
          <w:sz w:val="24"/>
          <w:szCs w:val="24"/>
        </w:rPr>
      </w:pPr>
    </w:p>
    <w:p w:rsidR="00601077" w:rsidRPr="00A61908" w:rsidRDefault="00601077" w:rsidP="00601077">
      <w:pPr>
        <w:rPr>
          <w:rFonts w:ascii="Times New Roman" w:hAnsi="Times New Roman" w:cs="Times New Roman"/>
          <w:b/>
          <w:sz w:val="24"/>
          <w:szCs w:val="24"/>
        </w:rPr>
      </w:pPr>
    </w:p>
    <w:p w:rsidR="00601077" w:rsidRPr="001844B4" w:rsidRDefault="00601077" w:rsidP="00601077">
      <w:pPr>
        <w:rPr>
          <w:rFonts w:ascii="Times New Roman" w:hAnsi="Times New Roman" w:cs="Times New Roman"/>
          <w:b/>
          <w:sz w:val="27"/>
          <w:szCs w:val="27"/>
        </w:rPr>
      </w:pPr>
      <w:r w:rsidRPr="001844B4">
        <w:rPr>
          <w:rFonts w:ascii="Times New Roman" w:hAnsi="Times New Roman" w:cs="Times New Roman"/>
          <w:b/>
          <w:sz w:val="27"/>
          <w:szCs w:val="27"/>
        </w:rPr>
        <w:t>2. miesta</w:t>
      </w:r>
    </w:p>
    <w:p w:rsidR="00601077" w:rsidRPr="00A61908" w:rsidRDefault="00601077" w:rsidP="00601077">
      <w:pPr>
        <w:pStyle w:val="Odsekzoznamu"/>
        <w:numPr>
          <w:ilvl w:val="0"/>
          <w:numId w:val="22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regionálne kolo pohár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cup - futbal chlapci – </w:t>
      </w:r>
      <w:r w:rsidRPr="00A61908">
        <w:rPr>
          <w:rFonts w:ascii="Times New Roman" w:hAnsi="Times New Roman" w:cs="Times New Roman"/>
          <w:b/>
          <w:sz w:val="24"/>
          <w:szCs w:val="24"/>
        </w:rPr>
        <w:t>žiaci 5. – 9.r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 kolo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Oxdog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– </w:t>
      </w:r>
      <w:r w:rsidRPr="00A61908">
        <w:rPr>
          <w:rFonts w:ascii="Times New Roman" w:hAnsi="Times New Roman" w:cs="Times New Roman"/>
          <w:b/>
          <w:sz w:val="24"/>
          <w:szCs w:val="24"/>
        </w:rPr>
        <w:t>ml. žiačky – 5.-7.r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 kolo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Oxdog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– </w:t>
      </w:r>
      <w:r w:rsidRPr="00A61908">
        <w:rPr>
          <w:rFonts w:ascii="Times New Roman" w:hAnsi="Times New Roman" w:cs="Times New Roman"/>
          <w:b/>
          <w:sz w:val="24"/>
          <w:szCs w:val="24"/>
        </w:rPr>
        <w:t>ml. žiaci – 3.-5.r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 kolo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Oxdog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– </w:t>
      </w:r>
      <w:r w:rsidRPr="00A61908">
        <w:rPr>
          <w:rFonts w:ascii="Times New Roman" w:hAnsi="Times New Roman" w:cs="Times New Roman"/>
          <w:b/>
          <w:sz w:val="24"/>
          <w:szCs w:val="24"/>
        </w:rPr>
        <w:t>st. žiaci – 8.-9.r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chlapci – </w:t>
      </w:r>
      <w:r w:rsidRPr="00A61908">
        <w:rPr>
          <w:rFonts w:ascii="Times New Roman" w:hAnsi="Times New Roman" w:cs="Times New Roman"/>
          <w:b/>
          <w:sz w:val="24"/>
          <w:szCs w:val="24"/>
        </w:rPr>
        <w:t>žiaci 6.-9.r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-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v malom futbale žiačok ZŠ – </w:t>
      </w:r>
      <w:r w:rsidRPr="00A61908">
        <w:rPr>
          <w:rFonts w:ascii="Times New Roman" w:hAnsi="Times New Roman" w:cs="Times New Roman"/>
          <w:b/>
          <w:sz w:val="24"/>
          <w:szCs w:val="24"/>
        </w:rPr>
        <w:t>žiačky 6.- 8. r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rPr>
          <w:rFonts w:ascii="Times New Roman" w:hAnsi="Times New Roman" w:cs="Times New Roman"/>
          <w:sz w:val="24"/>
          <w:szCs w:val="24"/>
        </w:rPr>
      </w:pPr>
    </w:p>
    <w:p w:rsidR="00601077" w:rsidRPr="001844B4" w:rsidRDefault="00601077" w:rsidP="00601077">
      <w:pPr>
        <w:rPr>
          <w:rFonts w:ascii="Times New Roman" w:hAnsi="Times New Roman" w:cs="Times New Roman"/>
          <w:b/>
          <w:sz w:val="27"/>
          <w:szCs w:val="27"/>
        </w:rPr>
      </w:pPr>
      <w:r w:rsidRPr="001844B4">
        <w:rPr>
          <w:rFonts w:ascii="Times New Roman" w:hAnsi="Times New Roman" w:cs="Times New Roman"/>
          <w:b/>
          <w:sz w:val="27"/>
          <w:szCs w:val="27"/>
        </w:rPr>
        <w:t>3.miesta</w:t>
      </w:r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branné preteky  „ Plameň“ – </w:t>
      </w:r>
      <w:r w:rsidRPr="00A61908">
        <w:rPr>
          <w:rFonts w:ascii="Times New Roman" w:hAnsi="Times New Roman" w:cs="Times New Roman"/>
          <w:b/>
          <w:sz w:val="24"/>
          <w:szCs w:val="24"/>
        </w:rPr>
        <w:t>žiačky 6. – 8.r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-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 kolo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Oxdog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– ml. žiaci – </w:t>
      </w:r>
      <w:r w:rsidRPr="00A61908">
        <w:rPr>
          <w:rFonts w:ascii="Times New Roman" w:hAnsi="Times New Roman" w:cs="Times New Roman"/>
          <w:b/>
          <w:sz w:val="24"/>
          <w:szCs w:val="24"/>
        </w:rPr>
        <w:t>6.-7.r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technickej olympiády –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G.Piškanin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9.A a 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M.Vološin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9.A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Kaščáková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olympiády zo slovenského jazyka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Eliška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Fencáková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9.A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Kačurová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vo vianočnom aranžovaní-  </w:t>
      </w:r>
      <w:r w:rsidRPr="00A61908">
        <w:rPr>
          <w:rFonts w:ascii="Times New Roman" w:hAnsi="Times New Roman" w:cs="Times New Roman"/>
          <w:b/>
          <w:sz w:val="24"/>
          <w:szCs w:val="24"/>
        </w:rPr>
        <w:t>Zuzana Kováčová  8.A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v prednese povestí „ Šaliansky Maťko“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Sebastián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Dzurko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3.A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Mgr.Kačurová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v prednese povestí „ Šaliansky Maťko“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Alžbeta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Kohutová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7.A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Biľanská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biologickej olympiády kat. C - </w:t>
      </w:r>
      <w:r w:rsidRPr="00A61908">
        <w:rPr>
          <w:rFonts w:ascii="Times New Roman" w:hAnsi="Times New Roman" w:cs="Times New Roman"/>
          <w:b/>
          <w:sz w:val="24"/>
          <w:szCs w:val="24"/>
        </w:rPr>
        <w:t>Michaela Balogová 8.A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Mgr.Cilipová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geografickej olympiády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Filip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Kotus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7.A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–postup na kraj</w:t>
      </w:r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lastRenderedPageBreak/>
        <w:t xml:space="preserve">okresné kolo dejepisnej olympiády –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J.T.Treščáková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7.A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r w:rsidRPr="00A61908">
        <w:rPr>
          <w:rFonts w:ascii="Times New Roman" w:hAnsi="Times New Roman" w:cs="Times New Roman"/>
          <w:b/>
          <w:sz w:val="24"/>
          <w:szCs w:val="24"/>
        </w:rPr>
        <w:t>Mgr. Dráb</w:t>
      </w:r>
    </w:p>
    <w:p w:rsidR="00601077" w:rsidRPr="00A61908" w:rsidRDefault="00601077" w:rsidP="00601077">
      <w:pPr>
        <w:pStyle w:val="Odsekzoznamu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v „ Hviezdoslavovom Kubíne“ – </w:t>
      </w:r>
      <w:r w:rsidRPr="00A61908">
        <w:rPr>
          <w:rFonts w:ascii="Times New Roman" w:hAnsi="Times New Roman" w:cs="Times New Roman"/>
          <w:b/>
          <w:sz w:val="24"/>
          <w:szCs w:val="24"/>
        </w:rPr>
        <w:t>Michaela Balogová 8.A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Mgr.Kačurová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77" w:rsidRPr="00A61908" w:rsidRDefault="00601077" w:rsidP="00601077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</w:t>
      </w:r>
      <w:proofErr w:type="spellStart"/>
      <w:r w:rsidRPr="00A61908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žiačky – </w:t>
      </w:r>
      <w:r w:rsidRPr="00A61908">
        <w:rPr>
          <w:rFonts w:ascii="Times New Roman" w:hAnsi="Times New Roman" w:cs="Times New Roman"/>
          <w:b/>
          <w:sz w:val="24"/>
          <w:szCs w:val="24"/>
        </w:rPr>
        <w:t>žiačky 6.- 8.r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biologickej olympiády kat. D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Sára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Dzurková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6.A</w:t>
      </w:r>
    </w:p>
    <w:p w:rsidR="00601077" w:rsidRPr="00A61908" w:rsidRDefault="00601077" w:rsidP="00601077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Mgr.Cilipová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vo vybíjanej – </w:t>
      </w:r>
      <w:r w:rsidRPr="00A61908">
        <w:rPr>
          <w:rFonts w:ascii="Times New Roman" w:hAnsi="Times New Roman" w:cs="Times New Roman"/>
          <w:b/>
          <w:sz w:val="24"/>
          <w:szCs w:val="24"/>
        </w:rPr>
        <w:t>žiačky 5.- 7.r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S.Cilip</w:t>
      </w:r>
      <w:proofErr w:type="spellEnd"/>
    </w:p>
    <w:p w:rsidR="00601077" w:rsidRPr="00A61908" w:rsidRDefault="00601077" w:rsidP="00601077">
      <w:pPr>
        <w:rPr>
          <w:rFonts w:ascii="Times New Roman" w:hAnsi="Times New Roman" w:cs="Times New Roman"/>
          <w:sz w:val="24"/>
          <w:szCs w:val="24"/>
        </w:rPr>
      </w:pPr>
    </w:p>
    <w:p w:rsidR="00601077" w:rsidRPr="001844B4" w:rsidRDefault="00601077" w:rsidP="00601077">
      <w:pPr>
        <w:rPr>
          <w:rFonts w:ascii="Times New Roman" w:hAnsi="Times New Roman" w:cs="Times New Roman"/>
          <w:b/>
          <w:sz w:val="27"/>
          <w:szCs w:val="27"/>
        </w:rPr>
      </w:pPr>
      <w:r w:rsidRPr="001844B4">
        <w:rPr>
          <w:rFonts w:ascii="Times New Roman" w:hAnsi="Times New Roman" w:cs="Times New Roman"/>
          <w:b/>
          <w:sz w:val="27"/>
          <w:szCs w:val="27"/>
        </w:rPr>
        <w:t>4. miesta</w:t>
      </w:r>
    </w:p>
    <w:p w:rsidR="00601077" w:rsidRPr="00A61908" w:rsidRDefault="00601077" w:rsidP="00601077">
      <w:pPr>
        <w:pStyle w:val="Odsekzoznamu"/>
        <w:numPr>
          <w:ilvl w:val="0"/>
          <w:numId w:val="28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olympiády anglického jazyka –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J.T.Treščáková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7.A</w:t>
      </w:r>
    </w:p>
    <w:p w:rsidR="00601077" w:rsidRPr="00A61908" w:rsidRDefault="00601077" w:rsidP="00601077">
      <w:pPr>
        <w:pStyle w:val="Odsekzoznamu"/>
        <w:numPr>
          <w:ilvl w:val="0"/>
          <w:numId w:val="2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pripravovala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Ing.Bednárová</w:t>
      </w:r>
      <w:proofErr w:type="spellEnd"/>
    </w:p>
    <w:p w:rsidR="00601077" w:rsidRPr="00A61908" w:rsidRDefault="00601077" w:rsidP="00601077">
      <w:pPr>
        <w:pStyle w:val="Odsekzoznamu"/>
        <w:numPr>
          <w:ilvl w:val="0"/>
          <w:numId w:val="2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 xml:space="preserve">okresné kolo dejepisnej olympiády – 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Nataša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Hančariková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7.A</w:t>
      </w:r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r w:rsidRPr="00A61908">
        <w:rPr>
          <w:rFonts w:ascii="Times New Roman" w:hAnsi="Times New Roman" w:cs="Times New Roman"/>
          <w:b/>
          <w:sz w:val="24"/>
          <w:szCs w:val="24"/>
        </w:rPr>
        <w:t>Mgr. Dráb</w:t>
      </w:r>
    </w:p>
    <w:p w:rsidR="00601077" w:rsidRPr="00A61908" w:rsidRDefault="00601077" w:rsidP="00601077">
      <w:pPr>
        <w:pStyle w:val="Odsekzoznamu"/>
        <w:numPr>
          <w:ilvl w:val="0"/>
          <w:numId w:val="2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61908">
        <w:rPr>
          <w:rFonts w:ascii="Times New Roman" w:hAnsi="Times New Roman" w:cs="Times New Roman"/>
          <w:sz w:val="24"/>
          <w:szCs w:val="24"/>
        </w:rPr>
        <w:t>okresné kolo v biblickej olympiády – žiačky</w:t>
      </w:r>
      <w:r w:rsidRPr="00A61908">
        <w:rPr>
          <w:rFonts w:ascii="Times New Roman" w:hAnsi="Times New Roman" w:cs="Times New Roman"/>
          <w:b/>
          <w:sz w:val="24"/>
          <w:szCs w:val="24"/>
        </w:rPr>
        <w:t xml:space="preserve"> 7.A: 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J.T.Treščáková,A.Burdová</w:t>
      </w:r>
      <w:proofErr w:type="spellEnd"/>
      <w:r w:rsidRPr="00A6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908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A61908">
        <w:rPr>
          <w:rFonts w:ascii="Times New Roman" w:hAnsi="Times New Roman" w:cs="Times New Roman"/>
          <w:b/>
          <w:sz w:val="24"/>
          <w:szCs w:val="24"/>
        </w:rPr>
        <w:t>K.Čovanová</w:t>
      </w:r>
      <w:proofErr w:type="spellEnd"/>
      <w:r w:rsidRPr="00A61908">
        <w:rPr>
          <w:rFonts w:ascii="Times New Roman" w:hAnsi="Times New Roman" w:cs="Times New Roman"/>
          <w:sz w:val="24"/>
          <w:szCs w:val="24"/>
        </w:rPr>
        <w:t xml:space="preserve"> – pripravoval </w:t>
      </w:r>
      <w:r w:rsidRPr="00A61908">
        <w:rPr>
          <w:rFonts w:ascii="Times New Roman" w:hAnsi="Times New Roman" w:cs="Times New Roman"/>
          <w:b/>
          <w:sz w:val="24"/>
          <w:szCs w:val="24"/>
        </w:rPr>
        <w:t>Mgr. Dráb</w:t>
      </w:r>
      <w:bookmarkStart w:id="17" w:name="_GoBack"/>
      <w:bookmarkEnd w:id="17"/>
    </w:p>
    <w:p w:rsidR="00601077" w:rsidRPr="00A61908" w:rsidRDefault="00601077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8" w:name="e1i"/>
      <w:bookmarkEnd w:id="18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601077" w:rsidRDefault="00601077" w:rsidP="0060107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</w:t>
      </w:r>
    </w:p>
    <w:p w:rsidR="00601077" w:rsidRDefault="00601077" w:rsidP="008F52F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8F52F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F52FA">
        <w:rPr>
          <w:rFonts w:ascii="Times New Roman" w:hAnsi="Times New Roman" w:cs="Times New Roman"/>
          <w:sz w:val="24"/>
          <w:szCs w:val="24"/>
        </w:rPr>
        <w:t>yučuj</w:t>
      </w:r>
      <w:r w:rsidRPr="008F52F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3 cudzie jazyky–anglický</w:t>
      </w:r>
      <w:r w:rsidRPr="008F52FA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8F52FA">
        <w:rPr>
          <w:rFonts w:ascii="Times New Roman" w:hAnsi="Times New Roman" w:cs="Times New Roman"/>
          <w:sz w:val="24"/>
          <w:szCs w:val="24"/>
        </w:rPr>
        <w:t>ne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ecký a ruský. Anglický jazyk už od</w:t>
      </w:r>
      <w:r w:rsidRPr="008F52FA">
        <w:rPr>
          <w:rFonts w:ascii="Times New Roman" w:hAnsi="Times New Roman" w:cs="Times New Roman"/>
          <w:spacing w:val="4"/>
          <w:sz w:val="24"/>
          <w:szCs w:val="24"/>
        </w:rPr>
        <w:t xml:space="preserve"> MŠ a potom od </w:t>
      </w:r>
      <w:r w:rsidRPr="008F52FA">
        <w:rPr>
          <w:rFonts w:ascii="Times New Roman" w:hAnsi="Times New Roman" w:cs="Times New Roman"/>
          <w:sz w:val="24"/>
          <w:szCs w:val="24"/>
        </w:rPr>
        <w:t>1.r</w:t>
      </w:r>
      <w:r w:rsidRPr="008F52FA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8F52FA">
        <w:rPr>
          <w:rFonts w:ascii="Times New Roman" w:hAnsi="Times New Roman" w:cs="Times New Roman"/>
          <w:sz w:val="24"/>
          <w:szCs w:val="24"/>
        </w:rPr>
        <w:t>čníka, ne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ecký jazyk a ruský jazyk, ako2. cudzí jazyk, od 6.r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F52FA">
        <w:rPr>
          <w:rFonts w:ascii="Times New Roman" w:hAnsi="Times New Roman" w:cs="Times New Roman"/>
          <w:sz w:val="24"/>
          <w:szCs w:val="24"/>
        </w:rPr>
        <w:t>čníka.</w:t>
      </w:r>
    </w:p>
    <w:p w:rsidR="00601077" w:rsidRDefault="00601077" w:rsidP="008F52F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8F52FA">
        <w:rPr>
          <w:rFonts w:ascii="Times New Roman" w:hAnsi="Times New Roman" w:cs="Times New Roman"/>
          <w:sz w:val="24"/>
          <w:szCs w:val="24"/>
        </w:rPr>
        <w:t>Do školskej knižnice postupne pribudli nové tituly a pravidelne bola sprístup</w:t>
      </w:r>
      <w:r w:rsidRPr="008F52FA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F52FA">
        <w:rPr>
          <w:rFonts w:ascii="Times New Roman" w:hAnsi="Times New Roman" w:cs="Times New Roman"/>
          <w:sz w:val="24"/>
          <w:szCs w:val="24"/>
        </w:rPr>
        <w:t>ená 2x týždenne. Uskut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F52FA">
        <w:rPr>
          <w:rFonts w:ascii="Times New Roman" w:hAnsi="Times New Roman" w:cs="Times New Roman"/>
          <w:sz w:val="24"/>
          <w:szCs w:val="24"/>
        </w:rPr>
        <w:t>čnili sa v nej aj akcie pre čitateľov a triedne kolektívy.</w:t>
      </w:r>
    </w:p>
    <w:p w:rsidR="00601077" w:rsidRDefault="00601077" w:rsidP="008F52F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8F52FA">
        <w:rPr>
          <w:rFonts w:ascii="Times New Roman" w:hAnsi="Times New Roman" w:cs="Times New Roman"/>
          <w:sz w:val="24"/>
          <w:szCs w:val="24"/>
        </w:rPr>
        <w:t>Vybavenosť školy infor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ačný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i technológia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i je už niek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F52FA">
        <w:rPr>
          <w:rFonts w:ascii="Times New Roman" w:hAnsi="Times New Roman" w:cs="Times New Roman"/>
          <w:sz w:val="24"/>
          <w:szCs w:val="24"/>
        </w:rPr>
        <w:t xml:space="preserve">ľko rokov nadštandardné. </w:t>
      </w:r>
      <w:r w:rsidR="00BF1CE1" w:rsidRPr="008F52FA">
        <w:rPr>
          <w:rFonts w:ascii="Times New Roman" w:hAnsi="Times New Roman" w:cs="Times New Roman"/>
          <w:sz w:val="24"/>
          <w:szCs w:val="24"/>
        </w:rPr>
        <w:t>Interaktívnymi</w:t>
      </w:r>
      <w:r w:rsidRPr="008F52FA">
        <w:rPr>
          <w:rFonts w:ascii="Times New Roman" w:hAnsi="Times New Roman" w:cs="Times New Roman"/>
          <w:sz w:val="24"/>
          <w:szCs w:val="24"/>
        </w:rPr>
        <w:t xml:space="preserve"> tabuľami s prídavný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i zariadenia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i a progra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ovým vybavení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 xml:space="preserve">m </w:t>
      </w:r>
      <w:r w:rsidRPr="008F52FA">
        <w:rPr>
          <w:rFonts w:ascii="Times New Roman" w:hAnsi="Times New Roman" w:cs="Times New Roman"/>
          <w:sz w:val="24"/>
          <w:szCs w:val="24"/>
        </w:rPr>
        <w:t xml:space="preserve">IT disponuje už každá  učebňa na bežnú výučbu. Všetky učebne 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 xml:space="preserve">ajú internetové pripojenie. </w:t>
      </w:r>
    </w:p>
    <w:p w:rsidR="00601077" w:rsidRDefault="00601077" w:rsidP="008F52F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8F52FA">
        <w:rPr>
          <w:rFonts w:ascii="Times New Roman" w:hAnsi="Times New Roman" w:cs="Times New Roman"/>
          <w:sz w:val="24"/>
          <w:szCs w:val="24"/>
        </w:rPr>
        <w:t xml:space="preserve">Zapojili 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sa do p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52FA">
        <w:rPr>
          <w:rFonts w:ascii="Times New Roman" w:hAnsi="Times New Roman" w:cs="Times New Roman"/>
          <w:sz w:val="24"/>
          <w:szCs w:val="24"/>
        </w:rPr>
        <w:t xml:space="preserve">ojektu Moja 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F52FA">
        <w:rPr>
          <w:rFonts w:ascii="Times New Roman" w:hAnsi="Times New Roman" w:cs="Times New Roman"/>
          <w:sz w:val="24"/>
          <w:szCs w:val="24"/>
        </w:rPr>
        <w:t>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ília, pr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F52FA">
        <w:rPr>
          <w:rFonts w:ascii="Times New Roman" w:hAnsi="Times New Roman" w:cs="Times New Roman"/>
          <w:sz w:val="24"/>
          <w:szCs w:val="24"/>
        </w:rPr>
        <w:t>stred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F52FA">
        <w:rPr>
          <w:rFonts w:ascii="Times New Roman" w:hAnsi="Times New Roman" w:cs="Times New Roman"/>
          <w:sz w:val="24"/>
          <w:szCs w:val="24"/>
        </w:rPr>
        <w:t>íctv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F52FA">
        <w:rPr>
          <w:rFonts w:ascii="Times New Roman" w:hAnsi="Times New Roman" w:cs="Times New Roman"/>
          <w:sz w:val="24"/>
          <w:szCs w:val="24"/>
        </w:rPr>
        <w:t xml:space="preserve">m ktorého 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vo viac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52FA">
        <w:rPr>
          <w:rFonts w:ascii="Times New Roman" w:hAnsi="Times New Roman" w:cs="Times New Roman"/>
          <w:sz w:val="24"/>
          <w:szCs w:val="24"/>
        </w:rPr>
        <w:t>rých ročníkoch nap</w:t>
      </w:r>
      <w:r w:rsidRPr="008F52FA">
        <w:rPr>
          <w:rFonts w:ascii="Times New Roman" w:hAnsi="Times New Roman" w:cs="Times New Roman"/>
          <w:spacing w:val="1"/>
          <w:sz w:val="24"/>
          <w:szCs w:val="24"/>
        </w:rPr>
        <w:t>ĺ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ň</w:t>
      </w:r>
      <w:r w:rsidRPr="008F52FA">
        <w:rPr>
          <w:rFonts w:ascii="Times New Roman" w:hAnsi="Times New Roman" w:cs="Times New Roman"/>
          <w:sz w:val="24"/>
          <w:szCs w:val="24"/>
        </w:rPr>
        <w:t>ali program finančnej gramotnosti.</w:t>
      </w:r>
    </w:p>
    <w:p w:rsidR="00601077" w:rsidRDefault="00601077" w:rsidP="008F52F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8F52FA">
        <w:rPr>
          <w:rFonts w:ascii="Times New Roman" w:hAnsi="Times New Roman" w:cs="Times New Roman"/>
          <w:sz w:val="24"/>
          <w:szCs w:val="24"/>
        </w:rPr>
        <w:t>Škola spravuje svoje webové sídlo, kde 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pravidelne zverejňovali a aktualizov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52FA">
        <w:rPr>
          <w:rFonts w:ascii="Times New Roman" w:hAnsi="Times New Roman" w:cs="Times New Roman"/>
          <w:sz w:val="24"/>
          <w:szCs w:val="24"/>
        </w:rPr>
        <w:t>li doku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enty, ozna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y a fotografie zo života školy.</w:t>
      </w:r>
    </w:p>
    <w:p w:rsidR="00601077" w:rsidRPr="008F52FA" w:rsidRDefault="00601077" w:rsidP="008F52F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8F52FA">
        <w:rPr>
          <w:rFonts w:ascii="Times New Roman" w:hAnsi="Times New Roman" w:cs="Times New Roman"/>
          <w:sz w:val="24"/>
          <w:szCs w:val="24"/>
        </w:rPr>
        <w:t>Propagoval</w:t>
      </w:r>
      <w:r w:rsidRPr="008F52FA">
        <w:rPr>
          <w:rFonts w:ascii="Times New Roman" w:hAnsi="Times New Roman" w:cs="Times New Roman"/>
          <w:spacing w:val="30"/>
          <w:sz w:val="24"/>
          <w:szCs w:val="24"/>
        </w:rPr>
        <w:t xml:space="preserve">i 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sm</w:t>
      </w:r>
      <w:r w:rsidRPr="008F52FA">
        <w:rPr>
          <w:rFonts w:ascii="Times New Roman" w:hAnsi="Times New Roman" w:cs="Times New Roman"/>
          <w:spacing w:val="38"/>
          <w:sz w:val="24"/>
          <w:szCs w:val="24"/>
        </w:rPr>
        <w:t xml:space="preserve">e </w:t>
      </w:r>
      <w:r w:rsidRPr="008F52FA">
        <w:rPr>
          <w:rFonts w:ascii="Times New Roman" w:hAnsi="Times New Roman" w:cs="Times New Roman"/>
          <w:sz w:val="24"/>
          <w:szCs w:val="24"/>
        </w:rPr>
        <w:t>škol</w:t>
      </w:r>
      <w:r w:rsidRPr="008F52FA">
        <w:rPr>
          <w:rFonts w:ascii="Times New Roman" w:hAnsi="Times New Roman" w:cs="Times New Roman"/>
          <w:spacing w:val="37"/>
          <w:sz w:val="24"/>
          <w:szCs w:val="24"/>
        </w:rPr>
        <w:t xml:space="preserve">u </w:t>
      </w:r>
      <w:r w:rsidRPr="008F52FA">
        <w:rPr>
          <w:rFonts w:ascii="Times New Roman" w:hAnsi="Times New Roman" w:cs="Times New Roman"/>
          <w:spacing w:val="42"/>
          <w:sz w:val="24"/>
          <w:szCs w:val="24"/>
        </w:rPr>
        <w:t xml:space="preserve">v </w:t>
      </w:r>
      <w:r w:rsidRPr="008F52FA">
        <w:rPr>
          <w:rFonts w:ascii="Times New Roman" w:hAnsi="Times New Roman" w:cs="Times New Roman"/>
          <w:sz w:val="24"/>
          <w:szCs w:val="24"/>
        </w:rPr>
        <w:t>regionálne</w:t>
      </w:r>
      <w:r w:rsidRPr="008F52FA">
        <w:rPr>
          <w:rFonts w:ascii="Times New Roman" w:hAnsi="Times New Roman" w:cs="Times New Roman"/>
          <w:spacing w:val="32"/>
          <w:sz w:val="24"/>
          <w:szCs w:val="24"/>
        </w:rPr>
        <w:t xml:space="preserve">j </w:t>
      </w:r>
      <w:r w:rsidRPr="008F52FA">
        <w:rPr>
          <w:rFonts w:ascii="Times New Roman" w:hAnsi="Times New Roman" w:cs="Times New Roman"/>
          <w:sz w:val="24"/>
          <w:szCs w:val="24"/>
        </w:rPr>
        <w:t>tl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8F52FA">
        <w:rPr>
          <w:rFonts w:ascii="Times New Roman" w:hAnsi="Times New Roman" w:cs="Times New Roman"/>
          <w:sz w:val="24"/>
          <w:szCs w:val="24"/>
        </w:rPr>
        <w:t xml:space="preserve">i </w:t>
      </w:r>
      <w:r w:rsidRPr="008F52FA">
        <w:rPr>
          <w:rFonts w:ascii="Times New Roman" w:hAnsi="Times New Roman" w:cs="Times New Roman"/>
          <w:spacing w:val="38"/>
          <w:sz w:val="24"/>
          <w:szCs w:val="24"/>
        </w:rPr>
        <w:t xml:space="preserve">, </w:t>
      </w:r>
      <w:r w:rsidRPr="008F52FA">
        <w:rPr>
          <w:rFonts w:ascii="Times New Roman" w:hAnsi="Times New Roman" w:cs="Times New Roman"/>
          <w:sz w:val="24"/>
          <w:szCs w:val="24"/>
        </w:rPr>
        <w:t>na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jm</w:t>
      </w:r>
      <w:r w:rsidRPr="008F52FA">
        <w:rPr>
          <w:rFonts w:ascii="Times New Roman" w:hAnsi="Times New Roman" w:cs="Times New Roman"/>
          <w:spacing w:val="36"/>
          <w:sz w:val="24"/>
          <w:szCs w:val="24"/>
        </w:rPr>
        <w:t xml:space="preserve">ä </w:t>
      </w:r>
      <w:r w:rsidRPr="008F52FA">
        <w:rPr>
          <w:rFonts w:ascii="Times New Roman" w:hAnsi="Times New Roman" w:cs="Times New Roman"/>
          <w:spacing w:val="42"/>
          <w:sz w:val="24"/>
          <w:szCs w:val="24"/>
        </w:rPr>
        <w:t>v </w:t>
      </w:r>
      <w:proofErr w:type="spellStart"/>
      <w:r w:rsidRPr="008F52FA">
        <w:rPr>
          <w:rFonts w:ascii="Times New Roman" w:hAnsi="Times New Roman" w:cs="Times New Roman"/>
          <w:sz w:val="24"/>
          <w:szCs w:val="24"/>
        </w:rPr>
        <w:t>Podvihorlatskýc</w:t>
      </w:r>
      <w:r w:rsidRPr="008F52FA">
        <w:rPr>
          <w:rFonts w:ascii="Times New Roman" w:hAnsi="Times New Roman" w:cs="Times New Roman"/>
          <w:spacing w:val="27"/>
          <w:sz w:val="24"/>
          <w:szCs w:val="24"/>
        </w:rPr>
        <w:t>h</w:t>
      </w:r>
      <w:proofErr w:type="spellEnd"/>
      <w:r w:rsidRPr="008F52F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F52FA">
        <w:rPr>
          <w:rFonts w:ascii="Times New Roman" w:hAnsi="Times New Roman" w:cs="Times New Roman"/>
          <w:sz w:val="24"/>
          <w:szCs w:val="24"/>
        </w:rPr>
        <w:t>novinách. Výstrižk</w:t>
      </w:r>
      <w:r w:rsidRPr="008F52FA">
        <w:rPr>
          <w:rFonts w:ascii="Times New Roman" w:hAnsi="Times New Roman" w:cs="Times New Roman"/>
          <w:spacing w:val="2"/>
          <w:sz w:val="24"/>
          <w:szCs w:val="24"/>
        </w:rPr>
        <w:t xml:space="preserve">y </w:t>
      </w:r>
      <w:r w:rsidRPr="008F52FA">
        <w:rPr>
          <w:rFonts w:ascii="Times New Roman" w:hAnsi="Times New Roman" w:cs="Times New Roman"/>
          <w:sz w:val="24"/>
          <w:szCs w:val="24"/>
        </w:rPr>
        <w:t>uverejnených článko</w:t>
      </w:r>
      <w:r w:rsidRPr="008F52FA">
        <w:rPr>
          <w:rFonts w:ascii="Times New Roman" w:hAnsi="Times New Roman" w:cs="Times New Roman"/>
          <w:spacing w:val="5"/>
          <w:sz w:val="24"/>
          <w:szCs w:val="24"/>
        </w:rPr>
        <w:t xml:space="preserve">v </w:t>
      </w:r>
      <w:r w:rsidRPr="008F52FA">
        <w:rPr>
          <w:rFonts w:ascii="Times New Roman" w:hAnsi="Times New Roman" w:cs="Times New Roman"/>
          <w:sz w:val="24"/>
          <w:szCs w:val="24"/>
        </w:rPr>
        <w:t>tvori</w:t>
      </w:r>
      <w:r w:rsidRPr="008F52FA">
        <w:rPr>
          <w:rFonts w:ascii="Times New Roman" w:hAnsi="Times New Roman" w:cs="Times New Roman"/>
          <w:spacing w:val="6"/>
          <w:sz w:val="24"/>
          <w:szCs w:val="24"/>
        </w:rPr>
        <w:t xml:space="preserve">a </w:t>
      </w:r>
      <w:r w:rsidRPr="008F52FA">
        <w:rPr>
          <w:rFonts w:ascii="Times New Roman" w:hAnsi="Times New Roman" w:cs="Times New Roman"/>
          <w:sz w:val="24"/>
          <w:szCs w:val="24"/>
        </w:rPr>
        <w:t>príl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oh</w:t>
      </w:r>
      <w:r w:rsidRPr="008F52FA">
        <w:rPr>
          <w:rFonts w:ascii="Times New Roman" w:hAnsi="Times New Roman" w:cs="Times New Roman"/>
          <w:spacing w:val="6"/>
          <w:sz w:val="24"/>
          <w:szCs w:val="24"/>
        </w:rPr>
        <w:t xml:space="preserve">u </w:t>
      </w:r>
      <w:r w:rsidRPr="008F52FA">
        <w:rPr>
          <w:rFonts w:ascii="Times New Roman" w:hAnsi="Times New Roman" w:cs="Times New Roman"/>
          <w:sz w:val="24"/>
          <w:szCs w:val="24"/>
        </w:rPr>
        <w:t>kroniky</w:t>
      </w:r>
      <w:r w:rsidRPr="008F52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601077" w:rsidRPr="008F52FA" w:rsidRDefault="00601077" w:rsidP="008F52F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8F52FA">
        <w:rPr>
          <w:rFonts w:ascii="Times New Roman" w:hAnsi="Times New Roman" w:cs="Times New Roman"/>
          <w:sz w:val="24"/>
          <w:szCs w:val="24"/>
        </w:rPr>
        <w:t>Potrebnú pozorno</w:t>
      </w:r>
      <w:r w:rsidRPr="008F52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F52FA">
        <w:rPr>
          <w:rFonts w:ascii="Times New Roman" w:hAnsi="Times New Roman" w:cs="Times New Roman"/>
          <w:sz w:val="24"/>
          <w:szCs w:val="24"/>
        </w:rPr>
        <w:t>ť 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venovali starostlivosti o za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 xml:space="preserve">estnancov. 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F52FA">
        <w:rPr>
          <w:rFonts w:ascii="Times New Roman" w:hAnsi="Times New Roman" w:cs="Times New Roman"/>
          <w:sz w:val="24"/>
          <w:szCs w:val="24"/>
        </w:rPr>
        <w:t xml:space="preserve">čitelia 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ajú možnosť nefo</w:t>
      </w:r>
      <w:r w:rsidRPr="008F52F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álnych stretnutí, napr. Vianočná beseda, Deň uč</w:t>
      </w:r>
      <w:r w:rsidRPr="008F52FA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F52FA">
        <w:rPr>
          <w:rFonts w:ascii="Times New Roman" w:hAnsi="Times New Roman" w:cs="Times New Roman"/>
          <w:sz w:val="24"/>
          <w:szCs w:val="24"/>
        </w:rPr>
        <w:t>eľov, či kultúrne akcie a podujatia. Dali 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 xml:space="preserve">e pedagógom 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ožno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F52FA">
        <w:rPr>
          <w:rFonts w:ascii="Times New Roman" w:hAnsi="Times New Roman" w:cs="Times New Roman"/>
          <w:sz w:val="24"/>
          <w:szCs w:val="24"/>
        </w:rPr>
        <w:t xml:space="preserve">ť odborného a kariérneho rastu </w:t>
      </w:r>
      <w:r w:rsidRPr="008F52FA">
        <w:rPr>
          <w:rFonts w:ascii="Times New Roman" w:hAnsi="Times New Roman" w:cs="Times New Roman"/>
          <w:sz w:val="24"/>
          <w:szCs w:val="24"/>
        </w:rPr>
        <w:lastRenderedPageBreak/>
        <w:t>prostredníctvom viacerých vzdelá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F52FA">
        <w:rPr>
          <w:rFonts w:ascii="Times New Roman" w:hAnsi="Times New Roman" w:cs="Times New Roman"/>
          <w:sz w:val="24"/>
          <w:szCs w:val="24"/>
        </w:rPr>
        <w:t>ac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8F52FA">
        <w:rPr>
          <w:rFonts w:ascii="Times New Roman" w:hAnsi="Times New Roman" w:cs="Times New Roman"/>
          <w:sz w:val="24"/>
          <w:szCs w:val="24"/>
        </w:rPr>
        <w:t>ch aktivít a inštit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ú</w:t>
      </w:r>
      <w:r w:rsidRPr="008F52FA">
        <w:rPr>
          <w:rFonts w:ascii="Times New Roman" w:hAnsi="Times New Roman" w:cs="Times New Roman"/>
          <w:sz w:val="24"/>
          <w:szCs w:val="24"/>
        </w:rPr>
        <w:t>cií MPC, p</w:t>
      </w:r>
      <w:r w:rsidRPr="008F52FA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F52FA">
        <w:rPr>
          <w:rFonts w:ascii="Times New Roman" w:hAnsi="Times New Roman" w:cs="Times New Roman"/>
          <w:sz w:val="24"/>
          <w:szCs w:val="24"/>
        </w:rPr>
        <w:t>dagogické fakult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F52FA">
        <w:rPr>
          <w:rFonts w:ascii="Times New Roman" w:hAnsi="Times New Roman" w:cs="Times New Roman"/>
          <w:sz w:val="24"/>
          <w:szCs w:val="24"/>
        </w:rPr>
        <w:t>).Vytvárali 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priestor pre využívanie info</w:t>
      </w:r>
      <w:r w:rsidRPr="008F52F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52FA">
        <w:rPr>
          <w:rFonts w:ascii="Times New Roman" w:hAnsi="Times New Roman" w:cs="Times New Roman"/>
          <w:sz w:val="24"/>
          <w:szCs w:val="24"/>
        </w:rPr>
        <w:t xml:space="preserve">čných technológií. </w:t>
      </w:r>
      <w:r w:rsidR="006C335B" w:rsidRPr="008F52FA">
        <w:rPr>
          <w:rFonts w:ascii="Times New Roman" w:hAnsi="Times New Roman" w:cs="Times New Roman"/>
          <w:sz w:val="24"/>
          <w:szCs w:val="24"/>
        </w:rPr>
        <w:t>K</w:t>
      </w:r>
      <w:r w:rsidRPr="008F52FA">
        <w:rPr>
          <w:rFonts w:ascii="Times New Roman" w:hAnsi="Times New Roman" w:cs="Times New Roman"/>
          <w:sz w:val="24"/>
          <w:szCs w:val="24"/>
        </w:rPr>
        <w:t>aždý pedagogický z</w:t>
      </w:r>
      <w:r w:rsidRPr="008F52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estnanec dispon</w:t>
      </w:r>
      <w:r w:rsidR="006C335B" w:rsidRPr="008F52FA">
        <w:rPr>
          <w:rFonts w:ascii="Times New Roman" w:hAnsi="Times New Roman" w:cs="Times New Roman"/>
          <w:sz w:val="24"/>
          <w:szCs w:val="24"/>
        </w:rPr>
        <w:t>uje</w:t>
      </w:r>
      <w:r w:rsidRPr="008F52FA">
        <w:rPr>
          <w:rFonts w:ascii="Times New Roman" w:hAnsi="Times New Roman" w:cs="Times New Roman"/>
          <w:sz w:val="24"/>
          <w:szCs w:val="24"/>
        </w:rPr>
        <w:t xml:space="preserve"> s osobným služobným notebookom a zakúpili 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ďalšie elektronické výukové progra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y na vy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F52FA">
        <w:rPr>
          <w:rFonts w:ascii="Times New Roman" w:hAnsi="Times New Roman" w:cs="Times New Roman"/>
          <w:sz w:val="24"/>
          <w:szCs w:val="24"/>
        </w:rPr>
        <w:t>čovanie. Zabezpečili s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e tiež prí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F52FA">
        <w:rPr>
          <w:rFonts w:ascii="Times New Roman" w:hAnsi="Times New Roman" w:cs="Times New Roman"/>
          <w:sz w:val="24"/>
          <w:szCs w:val="24"/>
        </w:rPr>
        <w:t>tup k niektorým  do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én</w:t>
      </w:r>
      <w:r w:rsidRPr="008F52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52FA">
        <w:rPr>
          <w:rFonts w:ascii="Times New Roman" w:hAnsi="Times New Roman" w:cs="Times New Roman"/>
          <w:sz w:val="24"/>
          <w:szCs w:val="24"/>
        </w:rPr>
        <w:t>m (</w:t>
      </w:r>
      <w:proofErr w:type="spellStart"/>
      <w:r w:rsidRPr="008F52FA">
        <w:rPr>
          <w:rFonts w:ascii="Times New Roman" w:hAnsi="Times New Roman" w:cs="Times New Roman"/>
          <w:sz w:val="24"/>
          <w:szCs w:val="24"/>
        </w:rPr>
        <w:t>napr.Zboro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F52FA">
        <w:rPr>
          <w:rFonts w:ascii="Times New Roman" w:hAnsi="Times New Roman" w:cs="Times New Roman"/>
          <w:sz w:val="24"/>
          <w:szCs w:val="24"/>
        </w:rPr>
        <w:t>ňa</w:t>
      </w:r>
      <w:proofErr w:type="spellEnd"/>
      <w:r w:rsidRPr="008F5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2FA">
        <w:rPr>
          <w:rFonts w:ascii="Times New Roman" w:hAnsi="Times New Roman" w:cs="Times New Roman"/>
          <w:sz w:val="24"/>
          <w:szCs w:val="24"/>
        </w:rPr>
        <w:t>Datakabinet</w:t>
      </w:r>
      <w:proofErr w:type="spellEnd"/>
      <w:r w:rsidRPr="008F52FA">
        <w:rPr>
          <w:rFonts w:ascii="Times New Roman" w:hAnsi="Times New Roman" w:cs="Times New Roman"/>
          <w:sz w:val="24"/>
          <w:szCs w:val="24"/>
        </w:rPr>
        <w:t>,...), kde je prí</w:t>
      </w:r>
      <w:r w:rsidRPr="008F52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F52FA">
        <w:rPr>
          <w:rFonts w:ascii="Times New Roman" w:hAnsi="Times New Roman" w:cs="Times New Roman"/>
          <w:sz w:val="24"/>
          <w:szCs w:val="24"/>
        </w:rPr>
        <w:t xml:space="preserve">tupný 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 xml:space="preserve">etodický </w:t>
      </w:r>
      <w:r w:rsidRPr="008F52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F52FA">
        <w:rPr>
          <w:rFonts w:ascii="Times New Roman" w:hAnsi="Times New Roman" w:cs="Times New Roman"/>
          <w:sz w:val="24"/>
          <w:szCs w:val="24"/>
        </w:rPr>
        <w:t>ateriál na vy</w:t>
      </w:r>
      <w:r w:rsidRPr="008F52F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F52FA">
        <w:rPr>
          <w:rFonts w:ascii="Times New Roman" w:hAnsi="Times New Roman" w:cs="Times New Roman"/>
          <w:sz w:val="24"/>
          <w:szCs w:val="24"/>
        </w:rPr>
        <w:t>čovanie.</w:t>
      </w:r>
    </w:p>
    <w:p w:rsidR="008F52FA" w:rsidRDefault="008F52FA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8F52FA" w:rsidRPr="008F52FA" w:rsidRDefault="008F52FA" w:rsidP="008F52FA">
      <w:pPr>
        <w:numPr>
          <w:ilvl w:val="0"/>
          <w:numId w:val="43"/>
        </w:numPr>
        <w:spacing w:before="100" w:beforeAutospacing="1" w:after="100" w:afterAutospacing="1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t>V oblasti environmentálnej výchovy:</w:t>
      </w:r>
    </w:p>
    <w:p w:rsidR="008F52FA" w:rsidRPr="008F52FA" w:rsidRDefault="008F52FA" w:rsidP="001844B4">
      <w:pPr>
        <w:pStyle w:val="Zarkazkladnhotextu"/>
        <w:spacing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Význ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nou oblasť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činnosti školy je aj 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entálna výchova. </w:t>
      </w: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52FA">
        <w:rPr>
          <w:rFonts w:ascii="Times New Roman" w:eastAsia="Calibri" w:hAnsi="Times New Roman" w:cs="Times New Roman"/>
          <w:sz w:val="24"/>
          <w:szCs w:val="24"/>
        </w:rPr>
        <w:t>Environmentálna výchova bola uplatňovaná v rámci všetkých  vyučovacích predmetov povinných aj voliteľných krúžkov, školského klubu a rôznych školských akcií napr. chemickej, technickej  a biblickej olympiády, prírodovedných aj spoločenskovedných predmetov, rôzne výtvarné súťaže a iné.</w:t>
      </w:r>
    </w:p>
    <w:p w:rsidR="008F52FA" w:rsidRPr="008F52FA" w:rsidRDefault="008F52FA" w:rsidP="001844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V tomto školskom roku na škole pracoval krúžok pre žiakov 2. stupňa „ Zelenáči, pod vedením koordinátorky environmentálnej výchovy Ing.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Kaščákovej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a krúžok „Muchotrávka“ pod vedením Mgr. Janky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Cilipovej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F52FA" w:rsidRPr="008F52FA" w:rsidRDefault="008F52FA" w:rsidP="008F52FA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2FA" w:rsidRPr="008F52FA" w:rsidRDefault="008F52FA" w:rsidP="008F52F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sz w:val="24"/>
          <w:szCs w:val="24"/>
        </w:rPr>
        <w:t>Akcie školy zmerané na environmentálnu výchovu: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Jesenné aranžovanie „ Plody jesene“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Didaktické hry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Šarkaniáda</w:t>
      </w:r>
      <w:proofErr w:type="spellEnd"/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Vianočné aranžovanie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Vesmír očami detí - výtvarná súťaž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Exkurzia v ČOV Humenné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Vychádzky do prírody</w:t>
      </w:r>
      <w:r w:rsidRPr="008F52F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Hamorský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náučný chodník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Veľkonočné aranžovanie ikebany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Deň Zeme- výchovný koncert,  aktivity zamerané na odhaľovanie čiernych skládok v obci,  úprava   areálu školy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101 otázok o 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Poloninách</w:t>
      </w:r>
      <w:proofErr w:type="spellEnd"/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Zelený svet- výtvarná súťaž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Škola v prírode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Poloniny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v kocke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Vrabec domový- výtvarná súťaž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Výlety-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Kolonické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sedlo- Hvezdáreň, Humenné –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Skanzem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>, Košice- ZOO,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Cvičenie v prírode</w:t>
      </w:r>
    </w:p>
    <w:p w:rsidR="008F52FA" w:rsidRPr="008F52FA" w:rsidRDefault="008F52FA" w:rsidP="008F52FA">
      <w:pPr>
        <w:ind w:left="7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4B4" w:rsidRPr="001844B4" w:rsidRDefault="008F52FA" w:rsidP="001844B4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4B4">
        <w:rPr>
          <w:rFonts w:ascii="Times New Roman" w:eastAsia="Calibri" w:hAnsi="Times New Roman" w:cs="Times New Roman"/>
          <w:sz w:val="24"/>
          <w:szCs w:val="24"/>
        </w:rPr>
        <w:t xml:space="preserve">práca v kútiku živej prírody s vegetatívnym  rozmnožovaním vybraných      druhov izbových rastlín, podmienky ich pestovania. </w:t>
      </w:r>
    </w:p>
    <w:p w:rsidR="008F52FA" w:rsidRPr="001844B4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4B4">
        <w:rPr>
          <w:rFonts w:ascii="Times New Roman" w:eastAsia="Calibri" w:hAnsi="Times New Roman" w:cs="Times New Roman"/>
          <w:sz w:val="24"/>
          <w:szCs w:val="24"/>
        </w:rPr>
        <w:t xml:space="preserve">aj v tomto školskom  roku bol na škole celoročne organizovaný zber papiera a žiaci sa zapojili do projektu“ </w:t>
      </w:r>
      <w:proofErr w:type="spellStart"/>
      <w:r w:rsidRPr="001844B4">
        <w:rPr>
          <w:rFonts w:ascii="Times New Roman" w:eastAsia="Calibri" w:hAnsi="Times New Roman" w:cs="Times New Roman"/>
          <w:sz w:val="24"/>
          <w:szCs w:val="24"/>
        </w:rPr>
        <w:t>Recyklohry</w:t>
      </w:r>
      <w:proofErr w:type="spellEnd"/>
      <w:r w:rsidRPr="001844B4">
        <w:rPr>
          <w:rFonts w:ascii="Times New Roman" w:eastAsia="Calibri" w:hAnsi="Times New Roman" w:cs="Times New Roman"/>
          <w:sz w:val="24"/>
          <w:szCs w:val="24"/>
        </w:rPr>
        <w:t xml:space="preserve">“ – zber </w:t>
      </w:r>
      <w:proofErr w:type="spellStart"/>
      <w:r w:rsidRPr="001844B4">
        <w:rPr>
          <w:rFonts w:ascii="Times New Roman" w:eastAsia="Calibri" w:hAnsi="Times New Roman" w:cs="Times New Roman"/>
          <w:sz w:val="24"/>
          <w:szCs w:val="24"/>
        </w:rPr>
        <w:t>elektroodpadu</w:t>
      </w:r>
      <w:proofErr w:type="spellEnd"/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prvky environmentálnej výchovy majú učitelia vyznačené v TVVP</w:t>
      </w:r>
    </w:p>
    <w:p w:rsidR="008F52FA" w:rsidRPr="008F52FA" w:rsidRDefault="008F52FA" w:rsidP="008F52FA">
      <w:pPr>
        <w:numPr>
          <w:ilvl w:val="0"/>
          <w:numId w:val="3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 triedach a na chodbe boli zhotovené nástenky, tykajúce sa ochrany prírody a biodiverzity</w:t>
      </w:r>
    </w:p>
    <w:p w:rsidR="008F52FA" w:rsidRPr="008F52FA" w:rsidRDefault="008F52FA" w:rsidP="008F52F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F52FA" w:rsidRPr="001844B4" w:rsidRDefault="008F52FA" w:rsidP="001844B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F52FA">
        <w:rPr>
          <w:rFonts w:ascii="Times New Roman" w:eastAsia="Calibri" w:hAnsi="Times New Roman" w:cs="Times New Roman"/>
          <w:sz w:val="24"/>
          <w:szCs w:val="24"/>
        </w:rPr>
        <w:t>.</w:t>
      </w:r>
      <w:r w:rsidRPr="008F52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t>V oblasti racionálnej výživy:</w:t>
      </w:r>
    </w:p>
    <w:p w:rsidR="008F52FA" w:rsidRPr="008F52FA" w:rsidRDefault="008F52FA" w:rsidP="001844B4">
      <w:pPr>
        <w:pStyle w:val="Zarkazkladnhotextu2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       V oblasti racionálnej výživy bol  pre žiakov zabezpečený pitný režim , žiaci si nosili na desiatu čaj, vodu. S významom pitného režimu sú žiaci oboznámení prevažne v predmetoch prírodopis a občianska výchova, prípadne na triednických hodinách. </w:t>
      </w:r>
    </w:p>
    <w:p w:rsidR="008F52FA" w:rsidRPr="008F52FA" w:rsidRDefault="008F52FA" w:rsidP="008F52FA">
      <w:pPr>
        <w:pStyle w:val="Zarkazkladnhotextu2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na chodbe a v niektorých triedach boli zhotovené nástenky týkajúce sa         racionálnej výživy </w:t>
      </w:r>
    </w:p>
    <w:p w:rsidR="008F52FA" w:rsidRPr="008F52FA" w:rsidRDefault="008F52FA" w:rsidP="008F52FA">
      <w:pPr>
        <w:pStyle w:val="Zarkazkladnhotextu2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 rámci svetového dňa vody (22.marec</w:t>
      </w:r>
      <w:r w:rsidRPr="008F52FA">
        <w:rPr>
          <w:rFonts w:ascii="Times New Roman" w:eastAsia="Calibri" w:hAnsi="Times New Roman" w:cs="Times New Roman"/>
          <w:sz w:val="24"/>
          <w:szCs w:val="24"/>
        </w:rPr>
        <w:sym w:font="Symbol" w:char="F029"/>
      </w:r>
      <w:r w:rsidRPr="008F52FA">
        <w:rPr>
          <w:rFonts w:ascii="Times New Roman" w:eastAsia="Calibri" w:hAnsi="Times New Roman" w:cs="Times New Roman"/>
          <w:sz w:val="24"/>
          <w:szCs w:val="24"/>
        </w:rPr>
        <w:t>, žiaci boli informovaní o Kampani na podporu   pitného    režimu    prostredníctvom     materiálov          z nástenky a učiteľov</w:t>
      </w:r>
    </w:p>
    <w:p w:rsidR="008F52FA" w:rsidRPr="008F52FA" w:rsidRDefault="008F52FA" w:rsidP="008F52FA">
      <w:pPr>
        <w:pStyle w:val="Zarkazkladnhotextu2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 rámci „Svetového dňa zdravia“ – Žiaci I. a II. stupňa absolvovali besedy s pracovníčkami RUVZ v Humennom o základných princípoch hygieny spojenej so zdravým životným štýlom</w:t>
      </w:r>
    </w:p>
    <w:p w:rsidR="008F52FA" w:rsidRPr="008F52FA" w:rsidRDefault="008F52FA" w:rsidP="008F52FA">
      <w:pPr>
        <w:pStyle w:val="Zarkazkladnhotextu2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bCs/>
          <w:sz w:val="24"/>
          <w:szCs w:val="24"/>
        </w:rPr>
        <w:t>„ Svetový deň jablka “  pre žiakov sme  pripravili  „Deň plný vitamínov“</w:t>
      </w:r>
    </w:p>
    <w:p w:rsidR="008F52FA" w:rsidRPr="008F52FA" w:rsidRDefault="008F52FA" w:rsidP="008F52FA">
      <w:pPr>
        <w:pStyle w:val="Zarkazkladnhotextu2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bCs/>
          <w:sz w:val="24"/>
          <w:szCs w:val="24"/>
        </w:rPr>
        <w:t>Plody zeme  - výstava  zameraná na pravidelnú konzumáciu čerstvého ovocia a zeleniny</w:t>
      </w:r>
    </w:p>
    <w:p w:rsidR="008F52FA" w:rsidRPr="008F52FA" w:rsidRDefault="008F52FA" w:rsidP="008F52FA">
      <w:pPr>
        <w:pStyle w:val="Zarkazkladnhotextu2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bCs/>
          <w:sz w:val="24"/>
          <w:szCs w:val="24"/>
        </w:rPr>
        <w:t>v spolupráci so školskou jedálňou, ktorá je zapojená do „ Školského mliečneho programu “ a programu „ Školské ovocie “ sa  častejšie pripravujú  k jedlám zeleninové šaláty ,čerstvé ovocie, mliečne výrobky</w:t>
      </w:r>
    </w:p>
    <w:p w:rsidR="008F52FA" w:rsidRPr="008F52FA" w:rsidRDefault="008F52FA" w:rsidP="008F52FA">
      <w:pPr>
        <w:pStyle w:val="Zarkazkladnhotextu2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bCs/>
          <w:sz w:val="24"/>
          <w:szCs w:val="24"/>
        </w:rPr>
        <w:t>žiaci sa zapojili do projektu „ Hravo ži zdravo“</w:t>
      </w:r>
    </w:p>
    <w:p w:rsidR="008F52FA" w:rsidRPr="008F52FA" w:rsidRDefault="008F52FA" w:rsidP="008F52FA">
      <w:pPr>
        <w:pStyle w:val="Zarkazkladnhotextu2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F52FA" w:rsidRPr="008F52FA" w:rsidRDefault="008F52FA" w:rsidP="008F52FA">
      <w:pPr>
        <w:pStyle w:val="Zarkazkladnhotextu2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t>3.  V oblasti primárnej prevencie drogových závislosti:</w:t>
      </w:r>
    </w:p>
    <w:p w:rsidR="008F52FA" w:rsidRPr="008F52FA" w:rsidRDefault="008F52FA" w:rsidP="008F52FA">
      <w:pPr>
        <w:pStyle w:val="Zarkazkladnhotextu2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v tejto oblasti sme pracovali podľa Celoškolského plánu primárnej prevencie  drogových a alkoholových závislosti vypracovaného pani učiteľkou Mgr. Ivany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Onderkovej</w:t>
      </w:r>
      <w:proofErr w:type="spellEnd"/>
    </w:p>
    <w:p w:rsidR="008F52FA" w:rsidRPr="008F52FA" w:rsidRDefault="008F52FA" w:rsidP="008F52FA">
      <w:pPr>
        <w:pStyle w:val="Zarkazkladnhotextu2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 rámci etickej výchovy a prírodopisu boli zorganizované prednášky,       besedy, súťaže a iné aktivity...</w:t>
      </w:r>
    </w:p>
    <w:p w:rsidR="008F52FA" w:rsidRPr="008F52FA" w:rsidRDefault="008F52FA" w:rsidP="008F52FA">
      <w:pPr>
        <w:pStyle w:val="Zarkazkladnhotextu2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„ Európsky týždeň boja proti drogám“, „Svetový deň bez tabaku“ „ Zober loptu a nie drogy!“- výtvarné, výchovné a športové aktivity.</w:t>
      </w:r>
    </w:p>
    <w:p w:rsidR="008F52FA" w:rsidRPr="008F52FA" w:rsidRDefault="008F52FA" w:rsidP="008F52FA">
      <w:pPr>
        <w:pStyle w:val="Zarkazkladnhotextu2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 triedach a na chodbe boli zhotovené panely a nástenky, zamerané najmä proti pitiu alkoholu  a cigaretám, ktorých texty vhodne dopĺňali výtvarné práce našich žiakov</w:t>
      </w:r>
    </w:p>
    <w:p w:rsidR="008F52FA" w:rsidRPr="001844B4" w:rsidRDefault="008F52FA" w:rsidP="001844B4">
      <w:pPr>
        <w:pStyle w:val="Zarkazkladnhotextu2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(viď hodnotiacu správu)</w:t>
      </w:r>
    </w:p>
    <w:p w:rsidR="008F52FA" w:rsidRPr="008F52FA" w:rsidRDefault="008F52FA" w:rsidP="008F52FA">
      <w:pPr>
        <w:pStyle w:val="Zarkazkladnhotextu2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t>4.  V oblasti výchovy k manželstvu a rodičovstvu:</w:t>
      </w:r>
    </w:p>
    <w:p w:rsidR="008F52FA" w:rsidRPr="008F52FA" w:rsidRDefault="008F52FA" w:rsidP="001844B4">
      <w:pPr>
        <w:pStyle w:val="Zarkazkladnhotextu2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     V riešení aktivít tejto problematiky učiteľom pomáhali vydané učebné osnovy s vypracovanými učebnými cieľmi, ťažisko vyučovania bolo v predmetoch  prírodoveda, prírodopis, etická výchova, náboženská </w:t>
      </w:r>
      <w:r w:rsidRPr="008F52FA">
        <w:rPr>
          <w:rFonts w:ascii="Times New Roman" w:eastAsia="Calibri" w:hAnsi="Times New Roman" w:cs="Times New Roman"/>
          <w:sz w:val="24"/>
          <w:szCs w:val="24"/>
        </w:rPr>
        <w:tab/>
        <w:t>výchova a občianska výchova.</w:t>
      </w:r>
    </w:p>
    <w:p w:rsidR="008F52FA" w:rsidRPr="008F52FA" w:rsidRDefault="008F52FA" w:rsidP="001844B4">
      <w:pPr>
        <w:pStyle w:val="Zarkazkladnhotextu2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V rámci triednických hodín sa diskutovalo so žiakmi na témy: </w:t>
      </w:r>
      <w:r w:rsidRPr="008F52FA">
        <w:rPr>
          <w:rFonts w:ascii="Times New Roman" w:eastAsia="Calibri" w:hAnsi="Times New Roman" w:cs="Times New Roman"/>
          <w:sz w:val="24"/>
          <w:szCs w:val="24"/>
        </w:rPr>
        <w:tab/>
      </w:r>
    </w:p>
    <w:p w:rsidR="008F52FA" w:rsidRPr="008F52FA" w:rsidRDefault="008F52FA" w:rsidP="001844B4">
      <w:pPr>
        <w:pStyle w:val="Zarkazkladnhotextu2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sz w:val="24"/>
          <w:szCs w:val="24"/>
        </w:rPr>
        <w:t>Dospievanie</w:t>
      </w:r>
      <w:r w:rsidR="001844B4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8F52FA">
        <w:rPr>
          <w:rFonts w:ascii="Times New Roman" w:eastAsia="Calibri" w:hAnsi="Times New Roman" w:cs="Times New Roman"/>
          <w:b/>
          <w:sz w:val="24"/>
          <w:szCs w:val="24"/>
        </w:rPr>
        <w:t>Hygiena</w:t>
      </w:r>
      <w:r w:rsidR="001844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F52FA">
        <w:rPr>
          <w:rFonts w:ascii="Times New Roman" w:eastAsia="Calibri" w:hAnsi="Times New Roman" w:cs="Times New Roman"/>
          <w:b/>
          <w:sz w:val="24"/>
          <w:szCs w:val="24"/>
        </w:rPr>
        <w:t>Vzťahy v rodine</w:t>
      </w:r>
    </w:p>
    <w:p w:rsidR="008F52FA" w:rsidRPr="008F52FA" w:rsidRDefault="008F52FA" w:rsidP="008F52FA">
      <w:pPr>
        <w:pStyle w:val="Zarkazkladnhotextu2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sz w:val="24"/>
          <w:szCs w:val="24"/>
        </w:rPr>
        <w:t>Vzťahy medzi priateľmi</w:t>
      </w:r>
      <w:r w:rsidR="001844B4">
        <w:rPr>
          <w:rFonts w:ascii="Times New Roman" w:eastAsia="Calibri" w:hAnsi="Times New Roman" w:cs="Times New Roman"/>
          <w:b/>
          <w:sz w:val="24"/>
          <w:szCs w:val="24"/>
        </w:rPr>
        <w:t>, Prvé lásky</w:t>
      </w:r>
    </w:p>
    <w:p w:rsidR="008F52FA" w:rsidRPr="008F52FA" w:rsidRDefault="001844B4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2FA" w:rsidRPr="008F52FA">
        <w:rPr>
          <w:rFonts w:ascii="Times New Roman" w:eastAsia="Calibri" w:hAnsi="Times New Roman" w:cs="Times New Roman"/>
          <w:sz w:val="24"/>
          <w:szCs w:val="24"/>
        </w:rPr>
        <w:t xml:space="preserve">„Deň matiek“ - oslavou v obci  potešili žiaci pozvaných hostí    kultúrnym </w:t>
      </w:r>
    </w:p>
    <w:p w:rsidR="008F52FA" w:rsidRPr="008F52FA" w:rsidRDefault="008F52FA" w:rsidP="008F52FA">
      <w:pPr>
        <w:pStyle w:val="Zarkazkladnhotextu2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          programom   básní a piesní </w:t>
      </w:r>
    </w:p>
    <w:p w:rsidR="008F52FA" w:rsidRPr="008F52FA" w:rsidRDefault="008F52FA" w:rsidP="008F52FA">
      <w:pPr>
        <w:pStyle w:val="Zarkazkladnhotextu2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 V oblasti medziľudských vzťahoch:</w:t>
      </w:r>
    </w:p>
    <w:p w:rsidR="008F52FA" w:rsidRPr="008F52FA" w:rsidRDefault="008F52FA" w:rsidP="001844B4">
      <w:pPr>
        <w:pStyle w:val="Zarkazkladnhotextu2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     V tejto oblasti sa  všetci zamestnanci našej školy  snažili o vytváranie dobrých vzťahov navzájom, o vytvorenie dobrej atmosféry na pracovisku, medzi učiteľmi a žiakmi a medzi rodičmi a školou navzájom.</w:t>
      </w:r>
    </w:p>
    <w:p w:rsidR="008F52FA" w:rsidRPr="008F52FA" w:rsidRDefault="008F52FA" w:rsidP="001844B4">
      <w:pPr>
        <w:pStyle w:val="Zarkazkladnhotextu2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Aj v tomto školskom roku sa pre žiakov pripravilo veľa zaujímavých  akcií: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Divadelné predstavenie „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Tom,Dick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Harry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Cirkus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Jacko</w:t>
      </w:r>
      <w:proofErr w:type="spellEnd"/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Európsky deň cudzích jazykov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Mesiac úcty k starším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Trinásta komnata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Záložka do knihy spája školy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Tvorivá dielňa pre remeselníkov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Mikuláš, Mikuláš</w:t>
      </w:r>
    </w:p>
    <w:p w:rsidR="008F52FA" w:rsidRPr="008F52FA" w:rsidRDefault="008F52FA" w:rsidP="008F52FA">
      <w:pPr>
        <w:pStyle w:val="Zarkazkladnhotextu2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Vianočná akadémia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ŠKD v spolupráci s MŠ si pripravili spoločné  hry na snehu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Karneval - výtvarná súťaž o najkrajší karnevalový plagát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Valentínska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pošta 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Knihy ako kľúče budú odomykať ľudské srdcia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Slávnostný  zápis do 1. ročníka- „Zvieratká v ZOO“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Mýty a legendy rodného kraja - výtvarná súťaž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Divadelné predstavenie „Kubo“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Návšteva divadla DJZ v Prešove – muzikál „ Jana z 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Arku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Koncert „ Muzikálový mix“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Návšteva múzea v Zemplínskych hámroch a Východoslovenského múzea a technického múzea 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MDD</w:t>
      </w:r>
    </w:p>
    <w:p w:rsidR="008F52FA" w:rsidRPr="008F52FA" w:rsidRDefault="008F52FA" w:rsidP="008F52FA">
      <w:pPr>
        <w:pStyle w:val="Zarkazkladnhotextu2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žiaci sa zúčastnili  na okresných súťažiach :  </w:t>
      </w:r>
    </w:p>
    <w:p w:rsidR="008F52FA" w:rsidRPr="008F52FA" w:rsidRDefault="008F52FA" w:rsidP="001844B4">
      <w:pPr>
        <w:pStyle w:val="Zarkazkladnhotextu2"/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Hviezdoslavov Kubín</w:t>
      </w:r>
    </w:p>
    <w:p w:rsidR="008F52FA" w:rsidRPr="008F52FA" w:rsidRDefault="008F52FA" w:rsidP="001844B4">
      <w:pPr>
        <w:pStyle w:val="Zarkazkladnhotextu2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F52FA">
        <w:rPr>
          <w:rFonts w:ascii="Times New Roman" w:eastAsia="Calibri" w:hAnsi="Times New Roman" w:cs="Times New Roman"/>
          <w:sz w:val="24"/>
          <w:szCs w:val="24"/>
        </w:rPr>
        <w:t>Šaliansky Maťko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Olympiáda zo SJL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Malé deti veľké sny - výtvarná  súťaž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Pytagoriády</w:t>
      </w:r>
      <w:proofErr w:type="spellEnd"/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Matematická olympiáda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iBobor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Bobrík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>, Benjamín, Kadet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Biologickej olympiády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Geografická olympiáda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Zrkadlo duše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Chemická olympiáda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Technická olympiáda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Dejepisná  olympiáda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lastRenderedPageBreak/>
        <w:t>Olympiáda z ANJ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Biblická olympiáda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Celoslovenské kolo ZOČ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Plameň- branný pretek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Plameň 2016</w:t>
      </w:r>
    </w:p>
    <w:p w:rsidR="008F52FA" w:rsidRPr="008F52FA" w:rsidRDefault="008F52FA" w:rsidP="001844B4">
      <w:pPr>
        <w:pStyle w:val="Zarkazkladnhotextu2"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Dopravná výchova </w:t>
      </w:r>
    </w:p>
    <w:p w:rsidR="008F52FA" w:rsidRDefault="008F52FA" w:rsidP="001844B4">
      <w:pPr>
        <w:pStyle w:val="Zarkazkladnhotextu2"/>
        <w:spacing w:line="240" w:lineRule="auto"/>
        <w:ind w:left="0" w:firstLine="705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Regionálna súťaž ľudových spevákov</w:t>
      </w:r>
      <w:r w:rsidRPr="008F52FA">
        <w:rPr>
          <w:rFonts w:ascii="Times New Roman" w:eastAsia="Calibri" w:hAnsi="Times New Roman" w:cs="Times New Roman"/>
          <w:sz w:val="24"/>
          <w:szCs w:val="24"/>
        </w:rPr>
        <w:tab/>
      </w:r>
    </w:p>
    <w:p w:rsidR="001844B4" w:rsidRPr="008F52FA" w:rsidRDefault="001844B4" w:rsidP="001844B4">
      <w:pPr>
        <w:pStyle w:val="Zarkazkladnhotextu2"/>
        <w:spacing w:line="240" w:lineRule="auto"/>
        <w:ind w:left="0" w:firstLine="705"/>
        <w:rPr>
          <w:rFonts w:ascii="Times New Roman" w:eastAsia="Calibri" w:hAnsi="Times New Roman" w:cs="Times New Roman"/>
          <w:sz w:val="24"/>
          <w:szCs w:val="24"/>
        </w:rPr>
      </w:pPr>
    </w:p>
    <w:p w:rsidR="008F52FA" w:rsidRDefault="008F52FA" w:rsidP="001844B4">
      <w:pPr>
        <w:pStyle w:val="Zarkazkladnhotextu2"/>
        <w:numPr>
          <w:ilvl w:val="0"/>
          <w:numId w:val="44"/>
        </w:numPr>
        <w:spacing w:after="0" w:line="240" w:lineRule="auto"/>
        <w:ind w:hanging="10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2FA">
        <w:rPr>
          <w:rFonts w:ascii="Times New Roman" w:eastAsia="Calibri" w:hAnsi="Times New Roman" w:cs="Times New Roman"/>
          <w:b/>
          <w:bCs/>
          <w:sz w:val="24"/>
          <w:szCs w:val="24"/>
        </w:rPr>
        <w:t>V oblasti pohybových aktivít:</w:t>
      </w:r>
    </w:p>
    <w:p w:rsidR="001844B4" w:rsidRPr="001844B4" w:rsidRDefault="001844B4" w:rsidP="001844B4">
      <w:pPr>
        <w:pStyle w:val="Zarkazkladnhotextu2"/>
        <w:spacing w:after="0" w:line="240" w:lineRule="auto"/>
        <w:ind w:left="106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52FA" w:rsidRPr="008F52FA" w:rsidRDefault="008F52FA" w:rsidP="001844B4">
      <w:pPr>
        <w:pStyle w:val="Zarkazkladnhotextu2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    Naša základná škola je bohatá na akcie zamerané na: atletiku, futbal , vybíjaná, volejbal, stolný tenis, šach. Aj v tomto školskom roku bolo využívané viacúčelové ihrisko. Žiaci získali celý rad úspešných športových ocenení</w:t>
      </w:r>
    </w:p>
    <w:p w:rsidR="008F52FA" w:rsidRPr="008F52FA" w:rsidRDefault="008F52FA" w:rsidP="008F52FA">
      <w:pPr>
        <w:pStyle w:val="Zarkazkladnhotextu2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každoročne sa pre žiakov organizuje  zdokonaľovací plavecký výcvik</w:t>
      </w:r>
    </w:p>
    <w:p w:rsidR="008F52FA" w:rsidRPr="008F52FA" w:rsidRDefault="008F52FA" w:rsidP="008F52FA">
      <w:pPr>
        <w:pStyle w:val="Zarkazkladnhotextu2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pravidelne sa organizujú športovo-zábavné popoludnia pre rodičov a učiteľov --,,Relaxuj pri športe" priateľské stretnutia  so žiakmi a rodičmi vo vybíjanej, volejbale</w:t>
      </w:r>
    </w:p>
    <w:p w:rsidR="008F52FA" w:rsidRPr="008F52FA" w:rsidRDefault="008F52FA" w:rsidP="008F52FA">
      <w:pPr>
        <w:pStyle w:val="Zarkazkladnhotextu2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návšteva krytej plavárne</w:t>
      </w:r>
    </w:p>
    <w:p w:rsidR="008F52FA" w:rsidRPr="008F52FA" w:rsidRDefault="008F52FA" w:rsidP="008F52FA">
      <w:pPr>
        <w:pStyle w:val="Zarkazkladnhotextu2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účasť na okresných športových súťažiach:</w:t>
      </w:r>
    </w:p>
    <w:p w:rsidR="008F52FA" w:rsidRPr="008F52FA" w:rsidRDefault="008F52FA" w:rsidP="001844B4">
      <w:pPr>
        <w:pStyle w:val="Zarkazkladnhotextu2"/>
        <w:spacing w:line="240" w:lineRule="auto"/>
        <w:ind w:left="24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-</w:t>
      </w:r>
      <w:r w:rsidRPr="008F52FA">
        <w:rPr>
          <w:rFonts w:ascii="Times New Roman" w:eastAsia="Calibri" w:hAnsi="Times New Roman" w:cs="Times New Roman"/>
          <w:sz w:val="24"/>
          <w:szCs w:val="24"/>
        </w:rPr>
        <w:tab/>
        <w:t>cezpoľný beh</w:t>
      </w:r>
    </w:p>
    <w:p w:rsidR="008F52FA" w:rsidRPr="008F52FA" w:rsidRDefault="008F52FA" w:rsidP="001844B4">
      <w:pPr>
        <w:pStyle w:val="Zarkazkladnhotextu2"/>
        <w:spacing w:line="240" w:lineRule="auto"/>
        <w:ind w:left="0" w:firstLine="24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-</w:t>
      </w:r>
      <w:r w:rsidRPr="008F52FA">
        <w:rPr>
          <w:rFonts w:ascii="Times New Roman" w:eastAsia="Calibri" w:hAnsi="Times New Roman" w:cs="Times New Roman"/>
          <w:sz w:val="24"/>
          <w:szCs w:val="24"/>
        </w:rPr>
        <w:tab/>
        <w:t>„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Coca-cola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>“- futbal turnaj mladších žiakov</w:t>
      </w:r>
    </w:p>
    <w:p w:rsidR="008F52FA" w:rsidRPr="008F52FA" w:rsidRDefault="008F52FA" w:rsidP="001844B4">
      <w:pPr>
        <w:pStyle w:val="Zarkazkladnhotextu2"/>
        <w:spacing w:line="240" w:lineRule="auto"/>
        <w:ind w:left="24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-    vybíjaná  </w:t>
      </w:r>
    </w:p>
    <w:p w:rsidR="008F52FA" w:rsidRPr="008F52FA" w:rsidRDefault="008F52FA" w:rsidP="001844B4">
      <w:pPr>
        <w:pStyle w:val="Zarkazkladnhotextu2"/>
        <w:spacing w:line="240" w:lineRule="auto"/>
        <w:ind w:left="24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-</w:t>
      </w:r>
      <w:r w:rsidRPr="008F52F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minifutbal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  žiakov</w:t>
      </w:r>
    </w:p>
    <w:p w:rsidR="008F52FA" w:rsidRPr="008F52FA" w:rsidRDefault="008F52FA" w:rsidP="001844B4">
      <w:pPr>
        <w:pStyle w:val="Zarkazkladnhotextu2"/>
        <w:spacing w:line="240" w:lineRule="auto"/>
        <w:ind w:left="24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 xml:space="preserve">-    turnaj vo </w:t>
      </w:r>
      <w:proofErr w:type="spellStart"/>
      <w:r w:rsidRPr="008F52FA">
        <w:rPr>
          <w:rFonts w:ascii="Times New Roman" w:eastAsia="Calibri" w:hAnsi="Times New Roman" w:cs="Times New Roman"/>
          <w:sz w:val="24"/>
          <w:szCs w:val="24"/>
        </w:rPr>
        <w:t>Florbale</w:t>
      </w:r>
      <w:proofErr w:type="spellEnd"/>
      <w:r w:rsidRPr="008F52F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9627B" w:rsidRPr="001844B4" w:rsidRDefault="008F52FA" w:rsidP="001844B4">
      <w:pPr>
        <w:pStyle w:val="Zarkazkladnhotextu2"/>
        <w:spacing w:line="240" w:lineRule="auto"/>
        <w:ind w:left="249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F52FA">
        <w:rPr>
          <w:rFonts w:ascii="Times New Roman" w:eastAsia="Calibri" w:hAnsi="Times New Roman" w:cs="Times New Roman"/>
          <w:sz w:val="24"/>
          <w:szCs w:val="24"/>
        </w:rPr>
        <w:t>-</w:t>
      </w:r>
      <w:r w:rsidRPr="008F52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8F52FA">
        <w:rPr>
          <w:rFonts w:ascii="Times New Roman" w:eastAsia="Calibri" w:hAnsi="Times New Roman" w:cs="Times New Roman"/>
          <w:sz w:val="24"/>
          <w:szCs w:val="24"/>
        </w:rPr>
        <w:t>šachová lig</w:t>
      </w:r>
      <w:r w:rsidR="001844B4">
        <w:rPr>
          <w:rFonts w:ascii="Times New Roman" w:eastAsia="Calibri" w:hAnsi="Times New Roman" w:cs="Times New Roman"/>
          <w:sz w:val="24"/>
          <w:szCs w:val="24"/>
        </w:rPr>
        <w:t>a</w:t>
      </w:r>
    </w:p>
    <w:p w:rsidR="00BF1CE1" w:rsidRDefault="00BF1CE1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Materská škola:</w:t>
      </w:r>
    </w:p>
    <w:p w:rsidR="00BF1CE1" w:rsidRDefault="00BF1CE1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vzdelávacej činnosti počas celého školského roka sme sa zapájali aj do rôznych aktivít a prezentovali sme sa na verejnosti týmito akciami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Jabĺčková pani s Ježkom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Želkom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a Ježkom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Separkom</w:t>
      </w:r>
      <w:proofErr w:type="spellEnd"/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Drahí naši starkí – </w:t>
      </w:r>
      <w:r w:rsidRPr="00BF1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vystúpenie detí s kultúrnym programom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Na tú svätú Katarínu – Ako sa páralo perie – </w:t>
      </w:r>
      <w:r w:rsidRPr="00BF1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zachovanie ľudových tradícií, odvysielané aj v novinách TV JOJ 25. 11. 2015</w:t>
      </w:r>
    </w:p>
    <w:p w:rsidR="00BF1CE1" w:rsidRP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Vitaj v našej škôlke milý Mikuláš</w:t>
      </w:r>
    </w:p>
    <w:p w:rsidR="00BF1CE1" w:rsidRP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Príprava a realizácia 11. vianočného jarmoku</w:t>
      </w:r>
    </w:p>
    <w:p w:rsidR="00BF1CE1" w:rsidRP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Rozprávkový karneval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Víla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Knihomila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– </w:t>
      </w:r>
      <w:r w:rsidRPr="00BF1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návšteva školskej a miestnej knižnice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Vynášanie Moreny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BF1C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Deň Zeme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– triedenie odpadu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Moja mama je najkrajšia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– vystúpenie detí v MŠ a na obecnom úrade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MDD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– v MŠ s hasičmi</w:t>
      </w:r>
    </w:p>
    <w:p w:rsidR="00BF1CE1" w:rsidRP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Rozlúčka predškolákov</w:t>
      </w:r>
    </w:p>
    <w:p w:rsidR="00BF1CE1" w:rsidRDefault="00BF1CE1" w:rsidP="00BF1CE1">
      <w:pPr>
        <w:pStyle w:val="Odsekzoznamu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 xml:space="preserve">Jánska noc v MŠ – </w:t>
      </w:r>
      <w:r w:rsidRPr="00BF1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hry na ranči RAJD v</w:t>
      </w:r>
      <w:r w:rsidR="009F5C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 </w:t>
      </w:r>
      <w:proofErr w:type="spellStart"/>
      <w:r w:rsidRPr="00BF1C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Kamienke</w:t>
      </w:r>
      <w:proofErr w:type="spellEnd"/>
    </w:p>
    <w:p w:rsidR="009F5CD4" w:rsidRDefault="009F5CD4" w:rsidP="009F5CD4">
      <w:pPr>
        <w:pStyle w:val="Odsekzoznamu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5CD4" w:rsidRPr="001844B4" w:rsidRDefault="001844B4" w:rsidP="001844B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4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Projekty </w:t>
      </w:r>
      <w:r w:rsidR="009F5CD4" w:rsidRPr="001844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MŠ</w:t>
      </w:r>
    </w:p>
    <w:p w:rsidR="009F5CD4" w:rsidRPr="009F5CD4" w:rsidRDefault="009F5CD4" w:rsidP="009F5CD4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CD4" w:rsidRPr="009F5CD4" w:rsidRDefault="009F5CD4" w:rsidP="001844B4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D4">
        <w:rPr>
          <w:rFonts w:ascii="Times New Roman" w:hAnsi="Times New Roman" w:cs="Times New Roman"/>
          <w:b/>
          <w:sz w:val="24"/>
          <w:szCs w:val="24"/>
        </w:rPr>
        <w:t>Adamko – Hravo zdravo</w:t>
      </w:r>
    </w:p>
    <w:p w:rsidR="009F5CD4" w:rsidRPr="009F5CD4" w:rsidRDefault="009F5CD4" w:rsidP="001844B4">
      <w:pPr>
        <w:pStyle w:val="Odsekzoznamu"/>
        <w:numPr>
          <w:ilvl w:val="0"/>
          <w:numId w:val="3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D4">
        <w:rPr>
          <w:rFonts w:ascii="Times New Roman" w:hAnsi="Times New Roman" w:cs="Times New Roman"/>
          <w:sz w:val="24"/>
          <w:szCs w:val="24"/>
        </w:rPr>
        <w:t xml:space="preserve">zapojení sme do celoslovenského projektu. Deťom prostredníctvom 12 zásad sme približovali zdravý štýl života. </w:t>
      </w:r>
    </w:p>
    <w:p w:rsidR="009F5CD4" w:rsidRPr="009F5CD4" w:rsidRDefault="009F5CD4" w:rsidP="001844B4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D4">
        <w:rPr>
          <w:rFonts w:ascii="Times New Roman" w:hAnsi="Times New Roman" w:cs="Times New Roman"/>
          <w:b/>
          <w:sz w:val="24"/>
          <w:szCs w:val="24"/>
        </w:rPr>
        <w:t xml:space="preserve">Húska </w:t>
      </w:r>
      <w:proofErr w:type="spellStart"/>
      <w:r w:rsidRPr="009F5CD4">
        <w:rPr>
          <w:rFonts w:ascii="Times New Roman" w:hAnsi="Times New Roman" w:cs="Times New Roman"/>
          <w:b/>
          <w:sz w:val="24"/>
          <w:szCs w:val="24"/>
        </w:rPr>
        <w:t>Dorotka</w:t>
      </w:r>
      <w:proofErr w:type="spellEnd"/>
    </w:p>
    <w:p w:rsidR="009F5CD4" w:rsidRPr="009F5CD4" w:rsidRDefault="009F5CD4" w:rsidP="001844B4">
      <w:pPr>
        <w:pStyle w:val="Odsekzoznamu"/>
        <w:numPr>
          <w:ilvl w:val="0"/>
          <w:numId w:val="3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D4">
        <w:rPr>
          <w:rFonts w:ascii="Times New Roman" w:hAnsi="Times New Roman" w:cs="Times New Roman"/>
          <w:sz w:val="24"/>
          <w:szCs w:val="24"/>
        </w:rPr>
        <w:t xml:space="preserve">realizujeme vlastný projekt. Za odmenu plyšová hračka odchádzala   v piatok             na víkend spolu so zošitom – </w:t>
      </w:r>
      <w:proofErr w:type="spellStart"/>
      <w:r w:rsidRPr="009F5CD4">
        <w:rPr>
          <w:rFonts w:ascii="Times New Roman" w:hAnsi="Times New Roman" w:cs="Times New Roman"/>
          <w:sz w:val="24"/>
          <w:szCs w:val="24"/>
        </w:rPr>
        <w:t>Zvedavníčkom</w:t>
      </w:r>
      <w:proofErr w:type="spellEnd"/>
      <w:r w:rsidRPr="009F5CD4">
        <w:rPr>
          <w:rFonts w:ascii="Times New Roman" w:hAnsi="Times New Roman" w:cs="Times New Roman"/>
          <w:sz w:val="24"/>
          <w:szCs w:val="24"/>
        </w:rPr>
        <w:t xml:space="preserve"> do konkrétnej rodiny . Dieťa sa hralo s Húskou </w:t>
      </w:r>
      <w:proofErr w:type="spellStart"/>
      <w:r w:rsidRPr="009F5CD4">
        <w:rPr>
          <w:rFonts w:ascii="Times New Roman" w:hAnsi="Times New Roman" w:cs="Times New Roman"/>
          <w:sz w:val="24"/>
          <w:szCs w:val="24"/>
        </w:rPr>
        <w:t>Dorotkou</w:t>
      </w:r>
      <w:proofErr w:type="spellEnd"/>
      <w:r w:rsidRPr="009F5CD4">
        <w:rPr>
          <w:rFonts w:ascii="Times New Roman" w:hAnsi="Times New Roman" w:cs="Times New Roman"/>
          <w:sz w:val="24"/>
          <w:szCs w:val="24"/>
        </w:rPr>
        <w:t xml:space="preserve"> hrať. Húska išla na dvor, do lesa, na rodinný výlet aj návštevu   k známym a večer do postieľky. V nedeľu večer rodičia do zošita zapísali, čo všetko spolu, ako rodinka cez víkend zažili, čo dieťa robilo, ako a s čím sa hralo...a pod.     Na druhú stranu dieťa nakreslilo pekný obrázok. V pondelok ráno sa Húska </w:t>
      </w:r>
      <w:proofErr w:type="spellStart"/>
      <w:r w:rsidRPr="009F5CD4">
        <w:rPr>
          <w:rFonts w:ascii="Times New Roman" w:hAnsi="Times New Roman" w:cs="Times New Roman"/>
          <w:sz w:val="24"/>
          <w:szCs w:val="24"/>
        </w:rPr>
        <w:t>Dorotka</w:t>
      </w:r>
      <w:proofErr w:type="spellEnd"/>
      <w:r w:rsidRPr="009F5CD4">
        <w:rPr>
          <w:rFonts w:ascii="Times New Roman" w:hAnsi="Times New Roman" w:cs="Times New Roman"/>
          <w:sz w:val="24"/>
          <w:szCs w:val="24"/>
        </w:rPr>
        <w:t xml:space="preserve"> aj so </w:t>
      </w:r>
      <w:proofErr w:type="spellStart"/>
      <w:r w:rsidRPr="009F5CD4">
        <w:rPr>
          <w:rFonts w:ascii="Times New Roman" w:hAnsi="Times New Roman" w:cs="Times New Roman"/>
          <w:sz w:val="24"/>
          <w:szCs w:val="24"/>
        </w:rPr>
        <w:t>Zvedavníčkom</w:t>
      </w:r>
      <w:proofErr w:type="spellEnd"/>
      <w:r w:rsidRPr="009F5CD4">
        <w:rPr>
          <w:rFonts w:ascii="Times New Roman" w:hAnsi="Times New Roman" w:cs="Times New Roman"/>
          <w:sz w:val="24"/>
          <w:szCs w:val="24"/>
        </w:rPr>
        <w:t xml:space="preserve"> vrátili do materskej školy. Po príchode všetkých detí do MŠ pani učiteľka prečítala  príbeh z konkrétnej rodiny. Húska </w:t>
      </w:r>
      <w:proofErr w:type="spellStart"/>
      <w:r w:rsidRPr="009F5CD4">
        <w:rPr>
          <w:rFonts w:ascii="Times New Roman" w:hAnsi="Times New Roman" w:cs="Times New Roman"/>
          <w:sz w:val="24"/>
          <w:szCs w:val="24"/>
        </w:rPr>
        <w:t>Dorotka</w:t>
      </w:r>
      <w:proofErr w:type="spellEnd"/>
      <w:r w:rsidRPr="009F5CD4">
        <w:rPr>
          <w:rFonts w:ascii="Times New Roman" w:hAnsi="Times New Roman" w:cs="Times New Roman"/>
          <w:sz w:val="24"/>
          <w:szCs w:val="24"/>
        </w:rPr>
        <w:t xml:space="preserve"> postupne putovala         do každej  rodiny. Našou snahou je, aby sme aj  rodičov v spolupráci s deťmi zapojili do života materskej školy.</w:t>
      </w:r>
    </w:p>
    <w:p w:rsidR="009F5CD4" w:rsidRPr="009F5CD4" w:rsidRDefault="009F5CD4" w:rsidP="001844B4">
      <w:pPr>
        <w:pStyle w:val="Odsekzoznamu"/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D4" w:rsidRPr="009F5CD4" w:rsidRDefault="009F5CD4" w:rsidP="001844B4">
      <w:pPr>
        <w:pStyle w:val="Odsekzoznamu"/>
        <w:numPr>
          <w:ilvl w:val="0"/>
          <w:numId w:val="34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D4">
        <w:rPr>
          <w:rFonts w:ascii="Times New Roman" w:hAnsi="Times New Roman" w:cs="Times New Roman"/>
          <w:b/>
          <w:sz w:val="24"/>
          <w:szCs w:val="24"/>
        </w:rPr>
        <w:t xml:space="preserve">Škôlke ježka </w:t>
      </w:r>
      <w:proofErr w:type="spellStart"/>
      <w:r w:rsidRPr="009F5CD4">
        <w:rPr>
          <w:rFonts w:ascii="Times New Roman" w:hAnsi="Times New Roman" w:cs="Times New Roman"/>
          <w:b/>
          <w:sz w:val="24"/>
          <w:szCs w:val="24"/>
        </w:rPr>
        <w:t>Separka</w:t>
      </w:r>
      <w:proofErr w:type="spellEnd"/>
    </w:p>
    <w:p w:rsidR="009F5CD4" w:rsidRPr="009F5CD4" w:rsidRDefault="009F5CD4" w:rsidP="001844B4">
      <w:pPr>
        <w:pStyle w:val="Odsekzoznamu"/>
        <w:numPr>
          <w:ilvl w:val="0"/>
          <w:numId w:val="3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D4">
        <w:rPr>
          <w:rFonts w:ascii="Times New Roman" w:hAnsi="Times New Roman" w:cs="Times New Roman"/>
          <w:sz w:val="24"/>
          <w:szCs w:val="24"/>
        </w:rPr>
        <w:t xml:space="preserve">v spolupráci s nadáciou </w:t>
      </w:r>
      <w:proofErr w:type="spellStart"/>
      <w:r w:rsidRPr="009F5CD4">
        <w:rPr>
          <w:rFonts w:ascii="Times New Roman" w:hAnsi="Times New Roman" w:cs="Times New Roman"/>
          <w:sz w:val="24"/>
          <w:szCs w:val="24"/>
        </w:rPr>
        <w:t>Kosit</w:t>
      </w:r>
      <w:proofErr w:type="spellEnd"/>
      <w:r w:rsidRPr="009F5CD4">
        <w:rPr>
          <w:rFonts w:ascii="Times New Roman" w:hAnsi="Times New Roman" w:cs="Times New Roman"/>
          <w:sz w:val="24"/>
          <w:szCs w:val="24"/>
        </w:rPr>
        <w:t xml:space="preserve"> Košice sme zapojení do projektu Škôlka Ježka </w:t>
      </w:r>
      <w:proofErr w:type="spellStart"/>
      <w:r w:rsidRPr="009F5CD4">
        <w:rPr>
          <w:rFonts w:ascii="Times New Roman" w:hAnsi="Times New Roman" w:cs="Times New Roman"/>
          <w:sz w:val="24"/>
          <w:szCs w:val="24"/>
        </w:rPr>
        <w:t>Separka</w:t>
      </w:r>
      <w:proofErr w:type="spellEnd"/>
      <w:r w:rsidRPr="009F5C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Cieľom projektu je vzbudiť záujem o ochranu životného prostredia aj u tých najmenších. Poskytnúť informácie o odpade a separovaní už deťom predškolského veku.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Získali sme vzdelávací balíček, ktorého súčasťou  je aj maňuška Ježka </w:t>
      </w:r>
      <w:proofErr w:type="spellStart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Separka</w:t>
      </w:r>
      <w:proofErr w:type="spellEnd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maskota</w:t>
      </w:r>
      <w:proofErr w:type="spellEnd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separovaného odpadu, tričká, CD a DVD s pesničkami, knižku Dobrodružstvá Ježka </w:t>
      </w:r>
      <w:proofErr w:type="spellStart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Separka</w:t>
      </w:r>
      <w:proofErr w:type="spellEnd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iný propagačný materiál.</w:t>
      </w:r>
    </w:p>
    <w:p w:rsidR="009F5CD4" w:rsidRPr="009F5CD4" w:rsidRDefault="009F5CD4" w:rsidP="001844B4">
      <w:pPr>
        <w:pStyle w:val="Odsekzoznamu"/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D4" w:rsidRPr="009F5CD4" w:rsidRDefault="009F5CD4" w:rsidP="001844B4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D4">
        <w:rPr>
          <w:rFonts w:ascii="Times New Roman" w:hAnsi="Times New Roman" w:cs="Times New Roman"/>
          <w:b/>
          <w:sz w:val="24"/>
          <w:szCs w:val="24"/>
        </w:rPr>
        <w:t xml:space="preserve">Ježko </w:t>
      </w:r>
      <w:proofErr w:type="spellStart"/>
      <w:r w:rsidRPr="009F5CD4">
        <w:rPr>
          <w:rFonts w:ascii="Times New Roman" w:hAnsi="Times New Roman" w:cs="Times New Roman"/>
          <w:b/>
          <w:sz w:val="24"/>
          <w:szCs w:val="24"/>
        </w:rPr>
        <w:t>Želko</w:t>
      </w:r>
      <w:proofErr w:type="spellEnd"/>
    </w:p>
    <w:p w:rsidR="009F5CD4" w:rsidRPr="009F5CD4" w:rsidRDefault="009F5CD4" w:rsidP="001844B4">
      <w:pPr>
        <w:pStyle w:val="Odsekzoznamu"/>
        <w:numPr>
          <w:ilvl w:val="0"/>
          <w:numId w:val="3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projekt </w:t>
      </w:r>
      <w:proofErr w:type="spellStart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Želkova</w:t>
      </w:r>
      <w:proofErr w:type="spellEnd"/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škôlka sa zameriava na vzdelávanie detí v oblasti dopravnej výchovy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bezpečnosti v spojitosti s cestovaním vo vlakoch a v blízkosti železničných tratí. Zámerom animovaného seriálu je primeraným spôsobom varovať deti pred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nebezpečenstvami, ktoré im hrozia pri nedodržaní predpisov a zákazov na trati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vlaku. Poukázať na následky ich neuvážených činov a poučiť ich,  ako sa majú správať, keď cestujú vlakom. Prostredníctvom rozprávok a dobrodružstiev nerozvážneho zajka a jeho múdreho kamaráta ježka sa deti dozvedeli, čo sa smie robiť a čo nie vo vlakoch a železničnej trati.</w:t>
      </w:r>
    </w:p>
    <w:p w:rsidR="00BF1CE1" w:rsidRDefault="00BF1CE1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73F6D" w:rsidRPr="00E73F6D" w:rsidRDefault="00CA3A62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ods. 1 j</w:t>
      </w:r>
    </w:p>
    <w:p w:rsidR="00EE5D9F" w:rsidRPr="00E91F17" w:rsidRDefault="00EE5D9F" w:rsidP="00EE5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Projekty</w:t>
      </w:r>
      <w:r w:rsidR="009F5C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 ZŠ</w:t>
      </w:r>
    </w:p>
    <w:p w:rsidR="00EE5D9F" w:rsidRPr="00A42FFA" w:rsidRDefault="00EE5D9F" w:rsidP="00EE5D9F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69" w:lineRule="exact"/>
        <w:ind w:right="96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 </w:t>
      </w:r>
      <w:proofErr w:type="spellStart"/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Tweening</w:t>
      </w:r>
      <w:proofErr w:type="spellEnd"/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–  -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sz w:val="24"/>
          <w:szCs w:val="24"/>
        </w:rPr>
        <w:t>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u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ópsk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 d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ní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549EE">
        <w:rPr>
          <w:rFonts w:ascii="Times New Roman" w:hAnsi="Times New Roman" w:cs="Times New Roman"/>
          <w:sz w:val="24"/>
          <w:szCs w:val="24"/>
        </w:rPr>
        <w:t>dn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549EE">
        <w:rPr>
          <w:rFonts w:ascii="Times New Roman" w:hAnsi="Times New Roman" w:cs="Times New Roman"/>
          <w:sz w:val="24"/>
          <w:szCs w:val="24"/>
        </w:rPr>
        <w:t>t 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dn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ár</w:t>
      </w:r>
      <w:r w:rsidRPr="006549EE">
        <w:rPr>
          <w:rFonts w:ascii="Times New Roman" w:hAnsi="Times New Roman" w:cs="Times New Roman"/>
          <w:sz w:val="24"/>
          <w:szCs w:val="24"/>
        </w:rPr>
        <w:t>odn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spo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up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6549EE">
        <w:rPr>
          <w:rFonts w:ascii="Times New Roman" w:hAnsi="Times New Roman" w:cs="Times New Roman"/>
          <w:sz w:val="24"/>
          <w:szCs w:val="24"/>
        </w:rPr>
        <w:t xml:space="preserve">e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ško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kt 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42FFA">
        <w:rPr>
          <w:rFonts w:ascii="Times New Roman" w:hAnsi="Times New Roman" w:cs="Times New Roman"/>
          <w:sz w:val="24"/>
          <w:szCs w:val="24"/>
        </w:rPr>
        <w:t>ňu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 w:rsidRPr="00A42FFA">
        <w:rPr>
          <w:rFonts w:ascii="Times New Roman" w:hAnsi="Times New Roman" w:cs="Times New Roman"/>
          <w:sz w:val="24"/>
          <w:szCs w:val="24"/>
        </w:rPr>
        <w:t>ľ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2FFA">
        <w:rPr>
          <w:rFonts w:ascii="Times New Roman" w:hAnsi="Times New Roman" w:cs="Times New Roman"/>
          <w:b/>
          <w:bCs/>
          <w:spacing w:val="-1"/>
          <w:sz w:val="24"/>
          <w:szCs w:val="24"/>
        </w:rPr>
        <w:t>ž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jí</w:t>
      </w:r>
      <w:r w:rsidRPr="00A42FFA">
        <w:rPr>
          <w:rFonts w:ascii="Times New Roman" w:hAnsi="Times New Roman" w:cs="Times New Roman"/>
          <w:sz w:val="24"/>
          <w:szCs w:val="24"/>
        </w:rPr>
        <w:t>n 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spo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z w:val="24"/>
          <w:szCs w:val="24"/>
        </w:rPr>
        <w:t>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dn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 xml:space="preserve">h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FF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spo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2FFA">
        <w:rPr>
          <w:rFonts w:ascii="Times New Roman" w:hAnsi="Times New Roman" w:cs="Times New Roman"/>
          <w:sz w:val="24"/>
          <w:szCs w:val="24"/>
        </w:rPr>
        <w:t xml:space="preserve">ho 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jm</w:t>
      </w:r>
      <w:r w:rsidRPr="00A42FFA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po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do 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2FFA">
        <w:rPr>
          <w:rFonts w:ascii="Times New Roman" w:hAnsi="Times New Roman" w:cs="Times New Roman"/>
          <w:sz w:val="24"/>
          <w:szCs w:val="24"/>
        </w:rPr>
        <w:t>s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z w:val="24"/>
          <w:szCs w:val="24"/>
        </w:rPr>
        <w:t>ňu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z w:val="24"/>
          <w:szCs w:val="24"/>
        </w:rPr>
        <w:t xml:space="preserve">e 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A42FFA">
        <w:rPr>
          <w:rFonts w:ascii="Times New Roman" w:hAnsi="Times New Roman" w:cs="Times New Roman"/>
          <w:sz w:val="24"/>
          <w:szCs w:val="24"/>
        </w:rPr>
        <w:t>om 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ud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FF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zv</w:t>
      </w:r>
      <w:r w:rsidRPr="00A42FFA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A42FFA">
        <w:rPr>
          <w:rFonts w:ascii="Times New Roman" w:hAnsi="Times New Roman" w:cs="Times New Roman"/>
          <w:sz w:val="24"/>
          <w:szCs w:val="24"/>
        </w:rPr>
        <w:t>š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lastRenderedPageBreak/>
        <w:t>š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úd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 xml:space="preserve">u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9F" w:rsidRPr="00640E88" w:rsidRDefault="00EE5D9F" w:rsidP="00EE5D9F">
      <w:pPr>
        <w:ind w:right="9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5D9F" w:rsidRPr="006549EE" w:rsidRDefault="00EE5D9F" w:rsidP="00EE5D9F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4" w:lineRule="exact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Šk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dp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j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ú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av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549EE">
        <w:rPr>
          <w:rFonts w:ascii="Times New Roman" w:hAnsi="Times New Roman" w:cs="Times New Roman"/>
          <w:sz w:val="24"/>
          <w:szCs w:val="24"/>
        </w:rPr>
        <w:t>u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dos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hnu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6549EE">
        <w:rPr>
          <w:rFonts w:ascii="Times New Roman" w:hAnsi="Times New Roman" w:cs="Times New Roman"/>
          <w:sz w:val="24"/>
          <w:szCs w:val="24"/>
        </w:rPr>
        <w:t xml:space="preserve">u 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549EE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spôsobu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vo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a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vš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ško</w:t>
      </w:r>
      <w:r w:rsidRPr="006549E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e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6549EE">
        <w:rPr>
          <w:rFonts w:ascii="Times New Roman" w:hAnsi="Times New Roman" w:cs="Times New Roman"/>
          <w:sz w:val="24"/>
          <w:szCs w:val="24"/>
        </w:rPr>
        <w:t>u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ňou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z w:val="24"/>
          <w:szCs w:val="24"/>
        </w:rPr>
        <w:t>h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 w:rsidRPr="006549EE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549E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549EE">
        <w:rPr>
          <w:rFonts w:ascii="Times New Roman" w:hAnsi="Times New Roman" w:cs="Times New Roman"/>
          <w:sz w:val="24"/>
          <w:szCs w:val="24"/>
        </w:rPr>
        <w:t>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Národný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z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549EE">
        <w:rPr>
          <w:rFonts w:ascii="Times New Roman" w:hAnsi="Times New Roman" w:cs="Times New Roman"/>
          <w:sz w:val="24"/>
          <w:szCs w:val="24"/>
        </w:rPr>
        <w:t>eraný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ochranu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zdravia,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pes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zdravých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návykov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49EE">
        <w:rPr>
          <w:rFonts w:ascii="Times New Roman" w:hAnsi="Times New Roman" w:cs="Times New Roman"/>
          <w:sz w:val="24"/>
          <w:szCs w:val="24"/>
        </w:rPr>
        <w:t>zdravého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životného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štýlu.</w:t>
      </w:r>
    </w:p>
    <w:p w:rsidR="00EE5D9F" w:rsidRPr="00640E88" w:rsidRDefault="00EE5D9F" w:rsidP="00EE5D9F">
      <w:pPr>
        <w:widowControl w:val="0"/>
        <w:autoSpaceDE w:val="0"/>
        <w:autoSpaceDN w:val="0"/>
        <w:adjustRightInd w:val="0"/>
        <w:spacing w:line="274" w:lineRule="exact"/>
        <w:ind w:left="102" w:right="966"/>
        <w:jc w:val="both"/>
        <w:rPr>
          <w:rFonts w:ascii="Times New Roman" w:hAnsi="Times New Roman" w:cs="Times New Roman"/>
          <w:sz w:val="24"/>
          <w:szCs w:val="24"/>
        </w:rPr>
      </w:pPr>
    </w:p>
    <w:p w:rsidR="00EE5D9F" w:rsidRPr="00A42FFA" w:rsidRDefault="00EE5D9F" w:rsidP="00EE5D9F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2" w:lineRule="exact"/>
        <w:ind w:right="96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proofErr w:type="spellEnd"/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549EE">
        <w:rPr>
          <w:rFonts w:ascii="Times New Roman" w:hAnsi="Times New Roman" w:cs="Times New Roman"/>
          <w:sz w:val="24"/>
          <w:szCs w:val="24"/>
        </w:rPr>
        <w:t>ko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549EE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549E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6549E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6549EE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6549EE">
        <w:rPr>
          <w:rFonts w:ascii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og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549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ré</w:t>
      </w:r>
      <w:r w:rsidRPr="006549EE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w w:val="99"/>
          <w:sz w:val="24"/>
          <w:szCs w:val="24"/>
        </w:rPr>
        <w:t>c</w:t>
      </w:r>
      <w:r w:rsidRPr="006549EE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6549EE">
        <w:rPr>
          <w:rFonts w:ascii="Times New Roman" w:hAnsi="Times New Roman" w:cs="Times New Roman"/>
          <w:w w:val="99"/>
          <w:sz w:val="24"/>
          <w:szCs w:val="24"/>
        </w:rPr>
        <w:t xml:space="preserve">om </w:t>
      </w:r>
      <w:r w:rsidRPr="006549EE">
        <w:rPr>
          <w:rFonts w:ascii="Times New Roman" w:hAnsi="Times New Roman" w:cs="Times New Roman"/>
          <w:spacing w:val="1"/>
          <w:w w:val="99"/>
          <w:sz w:val="24"/>
          <w:szCs w:val="24"/>
        </w:rPr>
        <w:t>j</w:t>
      </w:r>
      <w:r w:rsidRPr="006549EE">
        <w:rPr>
          <w:rFonts w:ascii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549EE">
        <w:rPr>
          <w:rFonts w:ascii="Times New Roman" w:hAnsi="Times New Roman" w:cs="Times New Roman"/>
          <w:sz w:val="24"/>
          <w:szCs w:val="24"/>
        </w:rPr>
        <w:t>h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ĺ</w:t>
      </w:r>
      <w:r w:rsidRPr="006549EE">
        <w:rPr>
          <w:rFonts w:ascii="Times New Roman" w:hAnsi="Times New Roman" w:cs="Times New Roman"/>
          <w:sz w:val="24"/>
          <w:szCs w:val="24"/>
        </w:rPr>
        <w:t>b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kov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z w:val="24"/>
          <w:szCs w:val="24"/>
        </w:rPr>
        <w:t>ob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s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d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odp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dov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osobnú skús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ä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z w:val="24"/>
          <w:szCs w:val="24"/>
        </w:rPr>
        <w:t>m odb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2FF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pou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h d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z w:val="24"/>
          <w:szCs w:val="24"/>
        </w:rPr>
        <w:t>ob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d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í</w:t>
      </w:r>
    </w:p>
    <w:p w:rsidR="00EE5D9F" w:rsidRPr="00640E88" w:rsidRDefault="00EE5D9F" w:rsidP="00EE5D9F">
      <w:pPr>
        <w:widowControl w:val="0"/>
        <w:autoSpaceDE w:val="0"/>
        <w:autoSpaceDN w:val="0"/>
        <w:adjustRightInd w:val="0"/>
        <w:spacing w:line="272" w:lineRule="exact"/>
        <w:ind w:right="96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E5D9F" w:rsidRPr="006549EE" w:rsidRDefault="00EE5D9F" w:rsidP="00EE5D9F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4" w:lineRule="exact"/>
        <w:ind w:right="9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Z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á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ž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knih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 s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á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j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Sl</w:t>
      </w:r>
      <w:r w:rsidRPr="006549EE">
        <w:rPr>
          <w:rFonts w:ascii="Times New Roman" w:hAnsi="Times New Roman" w:cs="Times New Roman"/>
          <w:sz w:val="24"/>
          <w:szCs w:val="24"/>
        </w:rPr>
        <w:t>ov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nsk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 xml:space="preserve">ce /október/ - </w:t>
      </w:r>
      <w:r w:rsidR="002F7C85">
        <w:rPr>
          <w:rFonts w:ascii="Times New Roman" w:hAnsi="Times New Roman" w:cs="Times New Roman"/>
          <w:b/>
          <w:spacing w:val="-1"/>
          <w:sz w:val="24"/>
          <w:szCs w:val="24"/>
        </w:rPr>
        <w:t>SR</w:t>
      </w:r>
      <w:r w:rsidRPr="00416D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– </w:t>
      </w:r>
      <w:r w:rsidR="002F7C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ZŠ s MŠ </w:t>
      </w:r>
      <w:r w:rsidR="002F7C85" w:rsidRPr="002F7C85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Nitrianske Hrnčiarovce</w:t>
      </w:r>
    </w:p>
    <w:p w:rsidR="00EE5D9F" w:rsidRPr="00640E88" w:rsidRDefault="00EE5D9F" w:rsidP="00EE5D9F">
      <w:pPr>
        <w:widowControl w:val="0"/>
        <w:autoSpaceDE w:val="0"/>
        <w:autoSpaceDN w:val="0"/>
        <w:adjustRightInd w:val="0"/>
        <w:spacing w:line="274" w:lineRule="exact"/>
        <w:ind w:left="102" w:right="96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E5D9F" w:rsidRPr="00640E88" w:rsidRDefault="00EE5D9F" w:rsidP="00EE5D9F">
      <w:pPr>
        <w:widowControl w:val="0"/>
        <w:autoSpaceDE w:val="0"/>
        <w:autoSpaceDN w:val="0"/>
        <w:adjustRightInd w:val="0"/>
        <w:spacing w:line="274" w:lineRule="exact"/>
        <w:ind w:right="96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E5D9F" w:rsidRPr="006549EE" w:rsidRDefault="00EE5D9F" w:rsidP="00EE5D9F">
      <w:pPr>
        <w:pStyle w:val="Odsekzoznamu"/>
        <w:numPr>
          <w:ilvl w:val="0"/>
          <w:numId w:val="18"/>
        </w:numPr>
        <w:spacing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Zelená škola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medzinárodný certifikačno-vzdelávací program pre materské, základné a stredné školy- vychádza z princípu, že nie je možné sa o ochrane životného prostredia len učiť, ale že je nevyhnutné sa zároveň snažiť o zmenu v našom konaní. </w:t>
      </w:r>
    </w:p>
    <w:p w:rsidR="00EE5D9F" w:rsidRDefault="00EE5D9F" w:rsidP="00EE5D9F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zahŕňa celú školu -žiakov, učiteľov, nepedagogických pracovníkov spolu 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E5D9F" w:rsidRDefault="00EE5D9F" w:rsidP="00EE5D9F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rodičmi, samosprávou, médiami, miestnymi organizáciami. - sa riadi podľa </w:t>
      </w:r>
    </w:p>
    <w:p w:rsidR="00EE5D9F" w:rsidRDefault="00EE5D9F" w:rsidP="00EE5D9F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metodiky, ktorej jadrom je participácia žiakov, vypracovanej podľa </w:t>
      </w:r>
    </w:p>
    <w:p w:rsidR="00EE5D9F" w:rsidRPr="00640E88" w:rsidRDefault="00EE5D9F" w:rsidP="00EE5D9F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systémov environmentálneho riadenia </w:t>
      </w:r>
    </w:p>
    <w:p w:rsidR="00EE5D9F" w:rsidRDefault="00EE5D9F" w:rsidP="00EE5D9F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výsledok: zdravšia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, „zelenš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" a aktívnejš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EE5D9F" w:rsidRPr="00640E88" w:rsidRDefault="00EE5D9F" w:rsidP="00EE5D9F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získali sme titul a vlajku Zelená škola</w:t>
      </w:r>
    </w:p>
    <w:p w:rsidR="00EE5D9F" w:rsidRPr="00640E88" w:rsidRDefault="00EE5D9F" w:rsidP="00EE5D9F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D9F" w:rsidRPr="006549EE" w:rsidRDefault="00EE5D9F" w:rsidP="00EE5D9F">
      <w:pPr>
        <w:pStyle w:val="Odsekzoznamu"/>
        <w:numPr>
          <w:ilvl w:val="0"/>
          <w:numId w:val="19"/>
        </w:numPr>
        <w:spacing w:line="240" w:lineRule="auto"/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Unicef – „Škola priateľská k deťom“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549EE">
        <w:rPr>
          <w:rFonts w:ascii="Times New Roman" w:hAnsi="Times New Roman" w:cs="Times New Roman"/>
          <w:bCs/>
          <w:sz w:val="24"/>
          <w:szCs w:val="24"/>
        </w:rPr>
        <w:t>prostredníctvom tohto projektu si dávame za cieľ, aby sa do centra pozornosti aj v našej krajine, a teda aj na našej škole dostalo dieťa, jeho prežívanie a potreby.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tohto projektu je vytvoriť v škole také prostredie, v ktorom sa každé dieťa cíti bezpečne, dobre a sebaisto a do ktorého chodí s radosťou. Je im poskytnutý priestor na vyjadrenie ich názorov, navzájom sa učia tolerancii, svojim právam ako aj zodpovednosti voči druhým Samotné deti zohrávajú aktívnu úlohu vo vytváraní prostredia priateľského k deťom.</w:t>
      </w:r>
    </w:p>
    <w:p w:rsidR="00EE5D9F" w:rsidRPr="00640E88" w:rsidRDefault="00EE5D9F" w:rsidP="00EE5D9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„Týždeň modrého gombíka“ / Unicef/ </w:t>
      </w:r>
    </w:p>
    <w:p w:rsidR="00EE5D9F" w:rsidRPr="00640E88" w:rsidRDefault="00EE5D9F" w:rsidP="00EE5D9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 Školy pre Afriku</w:t>
      </w:r>
    </w:p>
    <w:p w:rsidR="00EE5D9F" w:rsidRPr="006549EE" w:rsidRDefault="00EE5D9F" w:rsidP="00EE5D9F">
      <w:pPr>
        <w:pStyle w:val="Odsekzoznamu"/>
        <w:numPr>
          <w:ilvl w:val="0"/>
          <w:numId w:val="16"/>
        </w:numPr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Šach na školách</w:t>
      </w:r>
    </w:p>
    <w:p w:rsidR="00EE5D9F" w:rsidRPr="00640E88" w:rsidRDefault="00EE5D9F" w:rsidP="00EE5D9F">
      <w:pPr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9F" w:rsidRPr="006549EE" w:rsidRDefault="00EE5D9F" w:rsidP="00EE5D9F">
      <w:pPr>
        <w:pStyle w:val="Odsekzoznamu"/>
        <w:numPr>
          <w:ilvl w:val="0"/>
          <w:numId w:val="16"/>
        </w:numPr>
        <w:spacing w:line="240" w:lineRule="auto"/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Národný projekt „podpora profesijnej orientácie žiakov  ZŠ na odborné vzdelávanie a prípravu prostredníctvom rozvoja polytechnickej výchovy</w:t>
      </w:r>
    </w:p>
    <w:p w:rsidR="00EE5D9F" w:rsidRPr="00640E88" w:rsidRDefault="00EE5D9F" w:rsidP="00EE5D9F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D9F" w:rsidRPr="006549EE" w:rsidRDefault="00EE5D9F" w:rsidP="00EE5D9F">
      <w:pPr>
        <w:pStyle w:val="Odsekzoznamu"/>
        <w:numPr>
          <w:ilvl w:val="0"/>
          <w:numId w:val="16"/>
        </w:numPr>
        <w:spacing w:line="240" w:lineRule="auto"/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Národný projekt – Moderné vzdelávanie – digitálne vzdelávanie pre všeobecno-vzdelávacie predmety</w:t>
      </w:r>
    </w:p>
    <w:p w:rsidR="00EE5D9F" w:rsidRPr="00640E88" w:rsidRDefault="00EE5D9F" w:rsidP="00EE5D9F">
      <w:pPr>
        <w:spacing w:line="240" w:lineRule="auto"/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9F" w:rsidRPr="006549EE" w:rsidRDefault="00EE5D9F" w:rsidP="00EE5D9F">
      <w:pPr>
        <w:pStyle w:val="Odsekzoznamu"/>
        <w:numPr>
          <w:ilvl w:val="0"/>
          <w:numId w:val="16"/>
        </w:numPr>
        <w:spacing w:line="240" w:lineRule="auto"/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Komplex</w:t>
      </w:r>
      <w:r w:rsidRPr="006549E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poradenský systém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prevencie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ovplyvňovania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sociálno-patologických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javov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549EE">
        <w:rPr>
          <w:rFonts w:ascii="Times New Roman" w:hAnsi="Times New Roman" w:cs="Times New Roman"/>
          <w:b/>
          <w:bCs/>
          <w:sz w:val="24"/>
          <w:szCs w:val="24"/>
        </w:rPr>
        <w:t>VUDPaP</w:t>
      </w:r>
      <w:proofErr w:type="spellEnd"/>
      <w:r w:rsidRPr="006549EE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before="1" w:line="276" w:lineRule="exact"/>
        <w:ind w:left="720" w:right="114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projekt ,z ktorého škola če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pá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ácie prost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edníctvom literatúry a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before="1" w:line="276" w:lineRule="exact"/>
        <w:ind w:left="180"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vzdel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vania za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estnancov v tejto oblasti.</w:t>
      </w:r>
    </w:p>
    <w:p w:rsidR="00EE5D9F" w:rsidRPr="00640E88" w:rsidRDefault="00EE5D9F" w:rsidP="00EE5D9F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D9F" w:rsidRPr="006549EE" w:rsidRDefault="00EE5D9F" w:rsidP="00EE5D9F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Zvyšovanie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kvality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vzdelávania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549E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Z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SŠ 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využitím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elektronického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testovania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before="1" w:line="276" w:lineRule="exact"/>
        <w:ind w:left="720" w:right="115"/>
        <w:jc w:val="both"/>
        <w:rPr>
          <w:rFonts w:ascii="Times New Roman" w:hAnsi="Times New Roman" w:cs="Times New Roman"/>
          <w:spacing w:val="4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projektu bude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plikovať testovacie nástroje, využív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ť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before="1" w:line="276" w:lineRule="exact"/>
        <w:ind w:left="180" w:right="115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Elektronickú databázu úloh a testov pre vyučovacie jazyky ,prírodovedné a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before="1" w:line="276" w:lineRule="exact"/>
        <w:ind w:left="18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spol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čensko-vedné pred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ety a 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atiku a prácu s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áciami.</w:t>
      </w:r>
    </w:p>
    <w:p w:rsidR="00EE5D9F" w:rsidRPr="00640E88" w:rsidRDefault="00EE5D9F" w:rsidP="00EE5D9F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D9F" w:rsidRPr="006549EE" w:rsidRDefault="00EE5D9F" w:rsidP="00EE5D9F">
      <w:pPr>
        <w:pStyle w:val="Odsekzoznamu"/>
        <w:numPr>
          <w:ilvl w:val="0"/>
          <w:numId w:val="20"/>
        </w:numPr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Aktivizujúce metódy vo výchove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/ZŠ aj MŠ /</w:t>
      </w:r>
    </w:p>
    <w:p w:rsidR="00EE5D9F" w:rsidRDefault="00EE5D9F" w:rsidP="00EE5D9F">
      <w:pPr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9F" w:rsidRPr="001844B4" w:rsidRDefault="00EE5D9F" w:rsidP="001844B4">
      <w:pPr>
        <w:pStyle w:val="Odsekzoznamu"/>
        <w:numPr>
          <w:ilvl w:val="0"/>
          <w:numId w:val="20"/>
        </w:num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9EE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Dielne 2</w:t>
      </w:r>
    </w:p>
    <w:p w:rsidR="00E73F6D" w:rsidRPr="00E73F6D" w:rsidRDefault="001844B4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k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315CCA" w:rsidRPr="00640E88" w:rsidRDefault="00315CCA" w:rsidP="0031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poslednej inšpekčnej kontroly: </w:t>
      </w:r>
    </w:p>
    <w:p w:rsidR="00315CCA" w:rsidRPr="00640E88" w:rsidRDefault="00315CCA" w:rsidP="0031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komplexná  - 20. 11. 2006 - 23. 11. 2006 </w:t>
      </w:r>
    </w:p>
    <w:p w:rsidR="00315CCA" w:rsidRDefault="00315CCA" w:rsidP="0031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čiastková -  15. 5. 2013</w:t>
      </w:r>
    </w:p>
    <w:p w:rsidR="00315CCA" w:rsidRPr="00640E88" w:rsidRDefault="00315CCA" w:rsidP="0031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zameraná na Testovanie 9 – 19. 4. 2016</w:t>
      </w:r>
    </w:p>
    <w:p w:rsidR="00E73F6D" w:rsidRPr="00E73F6D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F6D" w:rsidRPr="00E73F6D" w:rsidRDefault="001844B4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l</w:t>
      </w: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913A63" w:rsidRPr="0018613A" w:rsidRDefault="00913A63" w:rsidP="00913A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Základná škola: </w:t>
      </w:r>
    </w:p>
    <w:p w:rsidR="00913A63" w:rsidRPr="0018613A" w:rsidRDefault="00913A63" w:rsidP="00913A63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18613A">
        <w:rPr>
          <w:rFonts w:ascii="Times New Roman" w:hAnsi="Times New Roman" w:cs="Times New Roman"/>
          <w:b/>
          <w:bCs/>
          <w:sz w:val="24"/>
          <w:szCs w:val="24"/>
        </w:rPr>
        <w:t>V I. polroku šk. r.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613A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613A">
        <w:rPr>
          <w:rFonts w:ascii="Times New Roman" w:hAnsi="Times New Roman" w:cs="Times New Roman"/>
          <w:b/>
          <w:bCs/>
          <w:sz w:val="24"/>
          <w:szCs w:val="24"/>
        </w:rPr>
        <w:t xml:space="preserve"> boli zakúpené:</w:t>
      </w:r>
    </w:p>
    <w:p w:rsidR="00913A63" w:rsidRDefault="00913A63" w:rsidP="00913A63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 xml:space="preserve">- knihy </w:t>
      </w:r>
      <w:r>
        <w:rPr>
          <w:rFonts w:ascii="Times New Roman" w:hAnsi="Times New Roman" w:cs="Times New Roman"/>
          <w:bCs/>
          <w:sz w:val="24"/>
          <w:szCs w:val="24"/>
        </w:rPr>
        <w:t>do knižnice;</w:t>
      </w:r>
    </w:p>
    <w:p w:rsidR="00913A63" w:rsidRDefault="00913A63" w:rsidP="00913A63">
      <w:pPr>
        <w:ind w:left="142" w:right="-180" w:hanging="142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šatníkové skrinky pre žiakov 1. – 4.r  (prechodová chodba k telocvični) a žiakov 5. – 9. r.  (stará budova – chodba na prízemí a poschodí);</w:t>
      </w:r>
    </w:p>
    <w:p w:rsidR="00913A63" w:rsidRPr="0018613A" w:rsidRDefault="00913A63" w:rsidP="00913A63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PC zostavy pre účtovníčku a do zborovne; 10 ks notebooky pre učiteľov; 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913A63" w:rsidRDefault="00913A63" w:rsidP="00913A63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oprava</w:t>
      </w:r>
      <w:r>
        <w:rPr>
          <w:rFonts w:ascii="Times New Roman" w:hAnsi="Times New Roman" w:cs="Times New Roman"/>
          <w:bCs/>
          <w:sz w:val="24"/>
          <w:szCs w:val="24"/>
        </w:rPr>
        <w:t xml:space="preserve"> dvoch</w:t>
      </w:r>
      <w:r w:rsidRPr="0018613A">
        <w:rPr>
          <w:rFonts w:ascii="Times New Roman" w:hAnsi="Times New Roman" w:cs="Times New Roman"/>
          <w:bCs/>
          <w:sz w:val="24"/>
          <w:szCs w:val="24"/>
        </w:rPr>
        <w:t xml:space="preserve"> tried </w:t>
      </w:r>
      <w:r>
        <w:rPr>
          <w:rFonts w:ascii="Times New Roman" w:hAnsi="Times New Roman" w:cs="Times New Roman"/>
          <w:bCs/>
          <w:sz w:val="24"/>
          <w:szCs w:val="24"/>
        </w:rPr>
        <w:t>5 – 9. r. omietok, podláh na 2. poschodí</w:t>
      </w:r>
      <w:r w:rsidRPr="0018613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18613A">
        <w:rPr>
          <w:rFonts w:ascii="Times New Roman" w:hAnsi="Times New Roman" w:cs="Times New Roman"/>
          <w:bCs/>
          <w:sz w:val="24"/>
          <w:szCs w:val="24"/>
        </w:rPr>
        <w:t>st. budove</w:t>
      </w:r>
    </w:p>
    <w:p w:rsidR="00913A63" w:rsidRDefault="00913A63" w:rsidP="00913A63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 ks biele magnetické tabule</w:t>
      </w:r>
    </w:p>
    <w:p w:rsidR="00913A63" w:rsidRDefault="00913A63" w:rsidP="00913A63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913A63" w:rsidRPr="0018613A" w:rsidRDefault="00913A63" w:rsidP="00913A63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18613A">
        <w:rPr>
          <w:rFonts w:ascii="Times New Roman" w:hAnsi="Times New Roman" w:cs="Times New Roman"/>
          <w:b/>
          <w:sz w:val="24"/>
          <w:szCs w:val="24"/>
        </w:rPr>
        <w:t>V II. polroku šk. r.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613A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boli zakúpené</w:t>
      </w:r>
      <w:r w:rsidRPr="0018613A">
        <w:rPr>
          <w:rFonts w:ascii="Times New Roman" w:hAnsi="Times New Roman" w:cs="Times New Roman"/>
          <w:b/>
          <w:sz w:val="24"/>
          <w:szCs w:val="24"/>
        </w:rPr>
        <w:t>:</w:t>
      </w:r>
    </w:p>
    <w:p w:rsidR="00913A63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mapa – anatómia človeka;</w:t>
      </w:r>
    </w:p>
    <w:p w:rsidR="00913A63" w:rsidRPr="0018613A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detské knihy do knižnice;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913A63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 ks notebooky- riaď. a účtovníčka, PC zostava – riaditeľka;</w:t>
      </w:r>
    </w:p>
    <w:p w:rsidR="00913A63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ručný vysávač 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913A63" w:rsidRPr="0018613A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613A">
        <w:rPr>
          <w:rFonts w:ascii="Times New Roman" w:hAnsi="Times New Roman" w:cs="Times New Roman"/>
          <w:sz w:val="24"/>
          <w:szCs w:val="24"/>
        </w:rPr>
        <w:t>Datakabinet</w:t>
      </w:r>
      <w:proofErr w:type="spellEnd"/>
      <w:r w:rsidRPr="0018613A">
        <w:rPr>
          <w:rFonts w:ascii="Times New Roman" w:hAnsi="Times New Roman" w:cs="Times New Roman"/>
          <w:sz w:val="24"/>
          <w:szCs w:val="24"/>
        </w:rPr>
        <w:t xml:space="preserve"> – balík služieb Premium- prístup k </w:t>
      </w:r>
      <w:proofErr w:type="spellStart"/>
      <w:r w:rsidRPr="0018613A">
        <w:rPr>
          <w:rFonts w:ascii="Times New Roman" w:hAnsi="Times New Roman" w:cs="Times New Roman"/>
          <w:sz w:val="24"/>
          <w:szCs w:val="24"/>
        </w:rPr>
        <w:t>výuk</w:t>
      </w:r>
      <w:proofErr w:type="spellEnd"/>
      <w:r w:rsidRPr="0018613A">
        <w:rPr>
          <w:rFonts w:ascii="Times New Roman" w:hAnsi="Times New Roman" w:cs="Times New Roman"/>
          <w:sz w:val="24"/>
          <w:szCs w:val="24"/>
        </w:rPr>
        <w:t>, programu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portrétov, 2 mapy);</w:t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913A63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knihy do knižnice</w:t>
      </w:r>
    </w:p>
    <w:p w:rsidR="00913A63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opravy chodieb na poschodí (zrušenie kabinetov) a na prízemí – oprava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omientok</w:t>
      </w:r>
      <w:proofErr w:type="spellEnd"/>
    </w:p>
    <w:p w:rsidR="00913A63" w:rsidRPr="0018613A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-boli zakúpené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8613A">
        <w:rPr>
          <w:rFonts w:ascii="Times New Roman" w:hAnsi="Times New Roman" w:cs="Times New Roman"/>
          <w:sz w:val="24"/>
          <w:szCs w:val="24"/>
        </w:rPr>
        <w:t xml:space="preserve">stoly </w:t>
      </w:r>
      <w:r>
        <w:rPr>
          <w:rFonts w:ascii="Times New Roman" w:hAnsi="Times New Roman" w:cs="Times New Roman"/>
          <w:sz w:val="24"/>
          <w:szCs w:val="24"/>
        </w:rPr>
        <w:t>do dielne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913A63" w:rsidRPr="0018613A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913A63" w:rsidRPr="00640E88" w:rsidRDefault="00913A63" w:rsidP="00913A63">
      <w:pPr>
        <w:pStyle w:val="Podtitul"/>
      </w:pPr>
      <w:r w:rsidRPr="00640E88">
        <w:t>Materská škola</w:t>
      </w:r>
      <w:r>
        <w:t>:</w:t>
      </w:r>
    </w:p>
    <w:p w:rsidR="00913A63" w:rsidRDefault="00913A63" w:rsidP="00913A63">
      <w:pPr>
        <w:pStyle w:val="Podtitul"/>
      </w:pPr>
    </w:p>
    <w:p w:rsidR="00913A63" w:rsidRPr="00640E88" w:rsidRDefault="00913A63" w:rsidP="00913A63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 šk. r. 2015</w:t>
      </w:r>
      <w:r w:rsidRPr="00640E88">
        <w:rPr>
          <w:rFonts w:ascii="Times New Roman" w:hAnsi="Times New Roman" w:cs="Times New Roman"/>
          <w:b/>
          <w:bCs/>
          <w:sz w:val="24"/>
          <w:szCs w:val="24"/>
        </w:rPr>
        <w:t>/1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40E88">
        <w:rPr>
          <w:rFonts w:ascii="Times New Roman" w:hAnsi="Times New Roman" w:cs="Times New Roman"/>
          <w:b/>
          <w:bCs/>
          <w:sz w:val="24"/>
          <w:szCs w:val="24"/>
        </w:rPr>
        <w:t xml:space="preserve"> bolo zakúpené:</w:t>
      </w:r>
    </w:p>
    <w:p w:rsidR="00913A63" w:rsidRPr="00640E88" w:rsidRDefault="00913A63" w:rsidP="00913A63">
      <w:pPr>
        <w:pStyle w:val="Odsekzoznamu"/>
        <w:numPr>
          <w:ilvl w:val="0"/>
          <w:numId w:val="31"/>
        </w:num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skartovačka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3A63" w:rsidRPr="007C1462" w:rsidRDefault="00913A63" w:rsidP="00913A63">
      <w:pPr>
        <w:pStyle w:val="Odsekzoznamu"/>
        <w:numPr>
          <w:ilvl w:val="0"/>
          <w:numId w:val="31"/>
        </w:num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učebné pomôcky </w:t>
      </w:r>
      <w:r w:rsidRPr="00640E88">
        <w:rPr>
          <w:rFonts w:ascii="Times New Roman" w:hAnsi="Times New Roman" w:cs="Times New Roman"/>
          <w:sz w:val="24"/>
          <w:szCs w:val="24"/>
        </w:rPr>
        <w:t>NOMILAND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pokusy, mikroskop, lupy, váha,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puzzle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13A63" w:rsidRPr="00A6280C" w:rsidRDefault="00913A63" w:rsidP="00913A63">
      <w:pPr>
        <w:pStyle w:val="Odsekzoznamu"/>
        <w:numPr>
          <w:ilvl w:val="0"/>
          <w:numId w:val="31"/>
        </w:num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</w:t>
      </w:r>
    </w:p>
    <w:p w:rsidR="00913A63" w:rsidRPr="0018613A" w:rsidRDefault="00913A63" w:rsidP="00913A63">
      <w:pPr>
        <w:pStyle w:val="Nadpis1"/>
        <w:rPr>
          <w:sz w:val="24"/>
          <w:szCs w:val="24"/>
        </w:rPr>
      </w:pPr>
      <w:r w:rsidRPr="0018613A">
        <w:rPr>
          <w:sz w:val="24"/>
          <w:szCs w:val="24"/>
        </w:rPr>
        <w:t>Školská jedále</w:t>
      </w:r>
      <w:r>
        <w:rPr>
          <w:sz w:val="24"/>
          <w:szCs w:val="24"/>
        </w:rPr>
        <w:t>ň</w:t>
      </w:r>
    </w:p>
    <w:p w:rsidR="00913A63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oprava kancelárie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>. ŠJ</w:t>
      </w:r>
    </w:p>
    <w:p w:rsidR="00913A63" w:rsidRDefault="00913A63" w:rsidP="00913A63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nábytok do kanc. vedúcej ŠJ – stolík, kreslá;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913A63" w:rsidRDefault="00913A63" w:rsidP="00913A63">
      <w:pPr>
        <w:ind w:left="142" w:right="-180" w:hanging="142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oprava podláh a omietok v jedálni;</w:t>
      </w:r>
    </w:p>
    <w:p w:rsidR="00913A63" w:rsidRDefault="00913A63" w:rsidP="00913A63">
      <w:pPr>
        <w:ind w:left="142" w:right="-18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zateplenie stropov (sklady a chodba ŠJ), nové omietky  a vymaľovanie;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E73F6D" w:rsidRPr="00E73F6D" w:rsidRDefault="00913A63" w:rsidP="0091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E73F6D" w:rsidRPr="00E73F6D" w:rsidRDefault="00CA3A62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1" w:name="e1l"/>
      <w:bookmarkStart w:id="22" w:name="1m"/>
      <w:bookmarkEnd w:id="21"/>
      <w:bookmarkEnd w:id="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ods. 1 m</w:t>
      </w:r>
    </w:p>
    <w:p w:rsidR="00913A63" w:rsidRPr="00CA3A62" w:rsidRDefault="00913A63" w:rsidP="00913A6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A3A6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23" w:name="1n"/>
      <w:bookmarkEnd w:id="23"/>
      <w:r w:rsidRPr="00640E8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1.Rozpis a čerpanie finančných prostriedkov z MŠ SR: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Základná škola </w:t>
      </w:r>
      <w:r w:rsidRPr="00640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mala na rok 201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5</w:t>
      </w:r>
      <w:r w:rsidRPr="00640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schválený rozpočet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13A63" w:rsidRPr="00640E88" w:rsidRDefault="00913A63" w:rsidP="00913A63">
      <w:pPr>
        <w:ind w:right="-28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normatívne finančné prostriedky  - 35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;                                                                       - presun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 r. 2016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čiastke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95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; </w:t>
      </w:r>
    </w:p>
    <w:p w:rsidR="00913A63" w:rsidRDefault="00913A63" w:rsidP="00913A63">
      <w:pPr>
        <w:ind w:right="-28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 normatívne finančné prostriedky  v čiastke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5 85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913A63" w:rsidRDefault="00913A63" w:rsidP="00913A63">
      <w:pPr>
        <w:ind w:right="-28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A63" w:rsidRPr="00640E88" w:rsidRDefault="00913A63" w:rsidP="00913A63">
      <w:pPr>
        <w:ind w:right="-28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Nenormatívne finančné prostriedky:</w:t>
      </w:r>
    </w:p>
    <w:p w:rsidR="00913A63" w:rsidRDefault="00913A63" w:rsidP="00913A63">
      <w:pPr>
        <w:ind w:left="18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príspevok na výchovu a vzdelávanie žiakov   zo sociálne znevý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hodneného prostredia /SZP/ - 2 049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€;</w:t>
      </w:r>
    </w:p>
    <w:p w:rsidR="00913A63" w:rsidRPr="00640E88" w:rsidRDefault="00913A63" w:rsidP="00913A63">
      <w:pPr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-  príspevok na výchovu a vzdelávanie  pre MŠ – 2 604 €;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príspevok na vzdelávacie poukazy - 4 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;</w:t>
      </w:r>
    </w:p>
    <w:p w:rsidR="00913A63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 odchodné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36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;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 príspevok na učebnice – 660 €;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Čerpanie bežných výdavkov: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Normatívne bežné výdavky 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5 85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mzdové náklady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</w:t>
      </w:r>
      <w:r w:rsidR="001A72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600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poistné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6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prevádzkové náklady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52</w:t>
      </w:r>
      <w:r w:rsidR="001A72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471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cestovné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27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energie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1A72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48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8 € </w:t>
      </w:r>
    </w:p>
    <w:p w:rsidR="00913A63" w:rsidRPr="00640E88" w:rsidRDefault="00913A63" w:rsidP="00913A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toho:- elektrická energia, plyn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1A7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984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-  voda 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- komunikácie (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pošt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telefón)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3600" w:hanging="289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materiál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85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3600" w:hanging="289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toho:- interiérové vybavenie /skrinky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tried, šatníkové skrinky/ - 6</w:t>
      </w:r>
      <w:r w:rsidR="001A7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665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výpočtová technika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PC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zostavy-účtov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zborovňa,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noteb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10 ks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5 4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telekomunikačná technika,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stroje, prístroje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systém) 5 251 €</w:t>
      </w:r>
    </w:p>
    <w:p w:rsidR="00913A63" w:rsidRPr="00640E88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všeobecný materiál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1757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knihy, časopisy, učebné pomôcky 1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814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palivo na kosenie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32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3A63" w:rsidRPr="00640E88" w:rsidRDefault="00913A63" w:rsidP="00913A63">
      <w:pPr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údržba 10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-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strojov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rozhlasu, kosačky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826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913A63" w:rsidRPr="00640E88" w:rsidRDefault="00913A63" w:rsidP="00913A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- budov, priestorov a objektov (opravy podláh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tried na poschodí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913A63" w:rsidRPr="00640E88" w:rsidRDefault="00913A63" w:rsidP="00913A63">
      <w:pPr>
        <w:ind w:left="15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binety) 9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tabs>
          <w:tab w:val="left" w:pos="709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-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služby 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145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toho: - školenia, kurzy, semináre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52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1560" w:hanging="1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všeobecné služby (DXA, revízia plynových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zar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bleskozv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dov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poplatky   44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stravovanie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3 301 €</w:t>
      </w:r>
    </w:p>
    <w:p w:rsidR="00913A63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poistné 316 €</w:t>
      </w:r>
    </w:p>
    <w:p w:rsidR="00913A63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prídel do SF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2 261 €</w:t>
      </w:r>
    </w:p>
    <w:p w:rsidR="00913A63" w:rsidRPr="00640E88" w:rsidRDefault="00913A63" w:rsidP="00913A63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prac. čin.,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práci študenta</w:t>
      </w:r>
      <w:r w:rsidR="001A7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84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bežné transfery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</w:t>
      </w:r>
      <w:r w:rsidRPr="00F46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proofErr w:type="spellStart"/>
      <w:r w:rsidRPr="00F46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odstupné,</w:t>
      </w:r>
      <w:r w:rsidRPr="003301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dočasná</w:t>
      </w:r>
      <w:proofErr w:type="spellEnd"/>
      <w:r w:rsidRPr="003301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pracovná neschopnosť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)2 3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Nenormatívne finančné prostriedky: </w:t>
      </w:r>
    </w:p>
    <w:p w:rsidR="00913A63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odchodné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36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F51196" w:rsidRDefault="00913A63" w:rsidP="00913A63">
      <w:pPr>
        <w:pStyle w:val="Zkladntext"/>
        <w:rPr>
          <w:b/>
          <w:iCs/>
        </w:rPr>
      </w:pPr>
      <w:r w:rsidRPr="00F51196">
        <w:rPr>
          <w:iCs/>
        </w:rPr>
        <w:t xml:space="preserve">Finančné prostriedky použité na </w:t>
      </w:r>
      <w:r>
        <w:rPr>
          <w:iCs/>
        </w:rPr>
        <w:t>vyplatenie odchodného 2 zamestnancov</w:t>
      </w:r>
      <w:r w:rsidRPr="00F51196">
        <w:rPr>
          <w:iCs/>
        </w:rPr>
        <w:t>.</w:t>
      </w:r>
    </w:p>
    <w:p w:rsidR="00913A63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A63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príspevok na učebnice  660 €</w:t>
      </w:r>
    </w:p>
    <w:p w:rsidR="00913A63" w:rsidRPr="006A0FF0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prostriedky boli použité na nákup učebníc anglického jazyka pre žiakov 3. – 5. ročníka;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nenormatívne finančné prostriedky na vzdelávacie poukazy - 4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14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boli čerpané v ZŠ na odmeny vedúcim krúžkov,  na energie a 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DoPČ</w:t>
      </w:r>
      <w:proofErr w:type="spellEnd"/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913A63" w:rsidRPr="00640E88" w:rsidRDefault="00913A63" w:rsidP="00913A63">
      <w:pPr>
        <w:pStyle w:val="msolistparagraph0"/>
        <w:numPr>
          <w:ilvl w:val="0"/>
          <w:numId w:val="29"/>
        </w:num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mzdové náklady  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>4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18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pStyle w:val="msolistparagraph0"/>
        <w:numPr>
          <w:ilvl w:val="0"/>
          <w:numId w:val="29"/>
        </w:num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energie – plyn           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   26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>4 €</w:t>
      </w:r>
    </w:p>
    <w:p w:rsidR="00913A63" w:rsidRDefault="00913A63" w:rsidP="00913A63">
      <w:pPr>
        <w:pStyle w:val="msolistparagraph0"/>
        <w:numPr>
          <w:ilvl w:val="0"/>
          <w:numId w:val="29"/>
        </w:num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služby – odmena  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DoPČ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   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32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pStyle w:val="msolistparagraph0"/>
        <w:ind w:left="144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913A63" w:rsidRPr="00640E88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nenormatívne finančné prostriedky - príspevok na výchovu a vzdelávanie žiakov zo SZP - 2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049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 prostriedky boli čerpané v ZŠ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knihy, učebné pomôcky (stoly, lavice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–učebne);</w:t>
      </w:r>
    </w:p>
    <w:p w:rsidR="00913A63" w:rsidRDefault="00913A63" w:rsidP="00913A6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3A63" w:rsidRDefault="00913A63" w:rsidP="00913A6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3A63" w:rsidRDefault="00913A63" w:rsidP="00913A6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Čerpanie finančných prostriedkov z rozpočtu obce - vlastné príjmy a iné zdroje: </w:t>
      </w:r>
    </w:p>
    <w:p w:rsidR="00913A63" w:rsidRPr="004B6828" w:rsidRDefault="00913A63" w:rsidP="00913A63">
      <w:pPr>
        <w:rPr>
          <w:rFonts w:ascii="Times New Roman" w:hAnsi="Times New Roman" w:cs="Times New Roman"/>
          <w:bCs/>
          <w:sz w:val="24"/>
          <w:szCs w:val="24"/>
        </w:rPr>
      </w:pPr>
      <w:r w:rsidRPr="004B6828">
        <w:rPr>
          <w:rFonts w:ascii="Times New Roman" w:hAnsi="Times New Roman" w:cs="Times New Roman"/>
          <w:bCs/>
          <w:sz w:val="24"/>
          <w:szCs w:val="24"/>
        </w:rPr>
        <w:t>Finančné prostriedky na krúžkovú činnosť v čiastke 8 000 € boli čerpané v čiastke 3 000 € v MŠ a v čiastke 5 000 € v ZŠ a to na náhradu osobných nákladov (</w:t>
      </w:r>
      <w:proofErr w:type="spellStart"/>
      <w:r w:rsidRPr="004B6828">
        <w:rPr>
          <w:rFonts w:ascii="Times New Roman" w:hAnsi="Times New Roman" w:cs="Times New Roman"/>
          <w:bCs/>
          <w:sz w:val="24"/>
          <w:szCs w:val="24"/>
        </w:rPr>
        <w:t>odv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B6828">
        <w:rPr>
          <w:rFonts w:ascii="Times New Roman" w:hAnsi="Times New Roman" w:cs="Times New Roman"/>
          <w:bCs/>
          <w:sz w:val="24"/>
          <w:szCs w:val="24"/>
        </w:rPr>
        <w:t>) v čiastke 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B6828">
        <w:rPr>
          <w:rFonts w:ascii="Times New Roman" w:hAnsi="Times New Roman" w:cs="Times New Roman"/>
          <w:bCs/>
          <w:sz w:val="24"/>
          <w:szCs w:val="24"/>
        </w:rPr>
        <w:t>511 €, opravy budov v čiastke 3 440 €.</w:t>
      </w:r>
    </w:p>
    <w:p w:rsidR="00913A63" w:rsidRPr="004B6828" w:rsidRDefault="00913A63" w:rsidP="00913A63">
      <w:pPr>
        <w:rPr>
          <w:rFonts w:ascii="Times New Roman" w:hAnsi="Times New Roman" w:cs="Times New Roman"/>
          <w:bCs/>
          <w:sz w:val="24"/>
          <w:szCs w:val="24"/>
        </w:rPr>
      </w:pPr>
      <w:r w:rsidRPr="004B6828">
        <w:rPr>
          <w:rFonts w:ascii="Times New Roman" w:hAnsi="Times New Roman" w:cs="Times New Roman"/>
          <w:bCs/>
          <w:sz w:val="24"/>
          <w:szCs w:val="24"/>
        </w:rPr>
        <w:t>Finančné prostriedky, ktoré sme obdŕžali z preplatku za plyn  v čiastke 2 877 € za rok 2014, sme použili na úhradu plynu v roku 2015.</w:t>
      </w:r>
    </w:p>
    <w:p w:rsidR="00913A63" w:rsidRDefault="00913A63" w:rsidP="00913A63">
      <w:pPr>
        <w:ind w:firstLine="348"/>
        <w:rPr>
          <w:rFonts w:ascii="Times New Roman" w:hAnsi="Times New Roman" w:cs="Times New Roman"/>
          <w:bCs/>
          <w:sz w:val="24"/>
          <w:szCs w:val="24"/>
        </w:rPr>
      </w:pPr>
      <w:r w:rsidRPr="004B6828">
        <w:rPr>
          <w:rFonts w:ascii="Times New Roman" w:hAnsi="Times New Roman" w:cs="Times New Roman"/>
          <w:bCs/>
          <w:sz w:val="24"/>
          <w:szCs w:val="24"/>
        </w:rPr>
        <w:t xml:space="preserve">Finančné prostriedky v čiastke 1 544 € na úhradu osobných nákladov (mzdy, odvody) a cestovných  náhrad pre pedagogických zamestnancov, ktorí sa zapojili do projektov: </w:t>
      </w:r>
    </w:p>
    <w:p w:rsidR="00913A63" w:rsidRPr="004B6828" w:rsidRDefault="00913A63" w:rsidP="00913A63">
      <w:pPr>
        <w:ind w:firstLine="348"/>
        <w:rPr>
          <w:rFonts w:ascii="Times New Roman" w:hAnsi="Times New Roman" w:cs="Times New Roman"/>
          <w:bCs/>
          <w:sz w:val="24"/>
          <w:szCs w:val="24"/>
        </w:rPr>
      </w:pPr>
      <w:r w:rsidRPr="004B6828">
        <w:rPr>
          <w:rFonts w:ascii="Times New Roman" w:hAnsi="Times New Roman" w:cs="Times New Roman"/>
          <w:bCs/>
          <w:sz w:val="24"/>
          <w:szCs w:val="24"/>
        </w:rPr>
        <w:t>- Zvyšovanie kvality vzdelávania na ZŠ  a SŠ s využitím elektronického testovania“;</w:t>
      </w:r>
    </w:p>
    <w:p w:rsidR="00913A63" w:rsidRDefault="00913A63" w:rsidP="00913A63">
      <w:pPr>
        <w:rPr>
          <w:rFonts w:ascii="Times New Roman" w:hAnsi="Times New Roman" w:cs="Times New Roman"/>
          <w:bCs/>
          <w:sz w:val="24"/>
          <w:szCs w:val="24"/>
        </w:rPr>
      </w:pPr>
      <w:r w:rsidRPr="004B6828">
        <w:rPr>
          <w:rFonts w:ascii="Times New Roman" w:hAnsi="Times New Roman" w:cs="Times New Roman"/>
          <w:bCs/>
          <w:sz w:val="24"/>
          <w:szCs w:val="24"/>
        </w:rPr>
        <w:t>- Projekt podpory polytechnickej výchovy  na ZŠ – dielne II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3A63" w:rsidRPr="004B682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3A63" w:rsidRPr="003E01AC" w:rsidRDefault="00913A63" w:rsidP="00913A63">
      <w:pPr>
        <w:pStyle w:val="msolistparagraph0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01AC">
        <w:rPr>
          <w:rFonts w:ascii="Times New Roman" w:hAnsi="Times New Roman"/>
          <w:b/>
          <w:bCs/>
          <w:sz w:val="24"/>
          <w:szCs w:val="24"/>
        </w:rPr>
        <w:lastRenderedPageBreak/>
        <w:t>Finančné prostriedky od iných fyzických osôb za prenájom priestorov školy</w:t>
      </w:r>
    </w:p>
    <w:p w:rsidR="00913A63" w:rsidRPr="00640E88" w:rsidRDefault="00913A63" w:rsidP="00913A63">
      <w:pPr>
        <w:pStyle w:val="msolistparagraph0"/>
        <w:ind w:left="0"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sz w:val="24"/>
          <w:szCs w:val="24"/>
          <w:lang w:eastAsia="sk-SK"/>
        </w:rPr>
        <w:t>Finančné prostriedky za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prenájom telocvične v čiastke 83</w:t>
      </w:r>
      <w:r w:rsidRPr="00640E88">
        <w:rPr>
          <w:rFonts w:ascii="Times New Roman" w:eastAsia="Times New Roman" w:hAnsi="Times New Roman"/>
          <w:sz w:val="24"/>
          <w:szCs w:val="24"/>
          <w:lang w:eastAsia="sk-SK"/>
        </w:rPr>
        <w:t xml:space="preserve">5 €, ktoré sme čerpali na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energiu – plyn 289 €, opravu kosačky v čiastke 18 € a opravu chodby a telocvične v čiastke 528 €</w:t>
      </w:r>
      <w:r w:rsidRPr="00640E8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Materská škola </w:t>
      </w:r>
    </w:p>
    <w:p w:rsidR="00913A63" w:rsidRPr="00E0286D" w:rsidRDefault="00913A63" w:rsidP="00913A63">
      <w:pPr>
        <w:numPr>
          <w:ilvl w:val="0"/>
          <w:numId w:val="3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né prostriedky od zriaďovateľa 60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500 € + vlastné príjmy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1 420 €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+ prostriedky od obce</w:t>
      </w:r>
      <w:r w:rsidR="001A72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3 674,75 € + finančné prostriedky z MŠ pre 5.roč.deti  2 604</w:t>
      </w:r>
    </w:p>
    <w:p w:rsidR="00913A63" w:rsidRDefault="00913A63" w:rsidP="00913A63">
      <w:pPr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(z rozpočtu obce - z podielových daní) 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mzdové náklady 42</w:t>
      </w:r>
      <w:r w:rsidR="001A72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poistné 13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63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prevádzkové náklady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1A72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086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cestovné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36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energie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32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€z toho:  elektrická energia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- 68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5 €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omunikácie (poštovné, telefón - 426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13A63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materiál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89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€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toho:všeobecný</w:t>
      </w:r>
      <w:proofErr w:type="spellEnd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materiál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- 55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knihy, časopisy, učebné </w:t>
      </w:r>
      <w:proofErr w:type="spellStart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-12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13A63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palivo -  22 €,</w:t>
      </w:r>
    </w:p>
    <w:p w:rsidR="00913A63" w:rsidRDefault="00913A63" w:rsidP="00913A63">
      <w:p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služby  2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35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0 €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</w:t>
      </w:r>
      <w:proofErr w:type="spellStart"/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toho:všeobecné</w:t>
      </w:r>
      <w:proofErr w:type="spellEnd"/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služby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-785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€(</w:t>
      </w:r>
      <w:proofErr w:type="spellStart"/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DXa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-služby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PO, BOZP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revízie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kotolne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bleskozvodu, </w:t>
      </w:r>
      <w:proofErr w:type="spellStart"/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revíziehas.prístr</w:t>
      </w:r>
      <w:proofErr w:type="spellEnd"/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,školenia – 5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€,poplatky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- 30 €;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stravovanie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 9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6 €,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poistné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-123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prídel do SF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€;</w:t>
      </w:r>
    </w:p>
    <w:p w:rsidR="00913A63" w:rsidRPr="00640E88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Prenesené kompetencie - nenormatívne finančné prostriedky - príspevok na výchovu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vzdelávanie 5 ročné deti  MŠ - 2604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€; 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mzdové náklady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1 000 €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poistné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350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prevádzkové náklady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1 2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-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energie – 119; notebook k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tabuli, učebné pomôcky – 1 040; školenie - 95 €;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 Finančné prostriedky získané od rodičov (školné) 1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0 €</w:t>
      </w:r>
    </w:p>
    <w:p w:rsidR="00913A63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inančné prostriedky boli čerpané na učebné pomôcky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hračky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kamerový systém (časť);     všeobecný materiál – tonery, čistiace prostriedky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13A63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3A63" w:rsidRPr="001A72AB" w:rsidRDefault="00913A63" w:rsidP="00913A63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 w:rsidRPr="001A72AB">
        <w:rPr>
          <w:rFonts w:ascii="Times New Roman" w:hAnsi="Times New Roman" w:cs="Times New Roman"/>
          <w:sz w:val="24"/>
          <w:szCs w:val="24"/>
        </w:rPr>
        <w:t>d)  Finančné prostriedky na krúžkovú činnosť a mimoriadne odmeny v čiastke3 675 €</w:t>
      </w:r>
    </w:p>
    <w:p w:rsidR="00913A63" w:rsidRDefault="00913A63" w:rsidP="00913A63">
      <w:pPr>
        <w:pStyle w:val="Zkladntext"/>
        <w:ind w:firstLine="1440"/>
        <w:rPr>
          <w:b/>
          <w:szCs w:val="28"/>
        </w:rPr>
      </w:pPr>
    </w:p>
    <w:p w:rsidR="00913A63" w:rsidRPr="001A72AB" w:rsidRDefault="00913A63" w:rsidP="00913A63">
      <w:pPr>
        <w:pStyle w:val="Zkladntext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A72AB">
        <w:rPr>
          <w:rFonts w:ascii="Times New Roman" w:hAnsi="Times New Roman" w:cs="Times New Roman"/>
          <w:sz w:val="24"/>
          <w:szCs w:val="24"/>
        </w:rPr>
        <w:t>Krúžková činnosť: mzdové náklady - 396 €; poistné – 137 €; prevádzkové náklady – 2 467 € (energie, všeobecný materiál);</w:t>
      </w:r>
    </w:p>
    <w:p w:rsidR="00913A63" w:rsidRPr="001A72AB" w:rsidRDefault="00913A63" w:rsidP="00913A63">
      <w:pPr>
        <w:pStyle w:val="Zkladntext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A72AB">
        <w:rPr>
          <w:rFonts w:ascii="Times New Roman" w:hAnsi="Times New Roman" w:cs="Times New Roman"/>
          <w:sz w:val="24"/>
          <w:szCs w:val="24"/>
        </w:rPr>
        <w:t>Mimoriadne odmeny – mzdové náklady - 500 €; poistné – 175 €;</w:t>
      </w:r>
    </w:p>
    <w:p w:rsidR="00913A63" w:rsidRPr="00640E88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Školský klub detí 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 Finanč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né prostriedky od zriaďovateľa 80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00 € + vlastné príjmy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422,50 €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1. mzdové náklady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711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poistné 1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prevádzkové náklady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60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cestovné - 34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;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materiál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 stravovanie – 239 €; prídel do SF – 37 €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Finančné prostriedky získané od rodičov (školné)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422,50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finančné  prostriedky boli čerpan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energie, telefón;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13A63" w:rsidRPr="00640E88" w:rsidRDefault="00913A63" w:rsidP="00913A63">
      <w:pPr>
        <w:rPr>
          <w:rFonts w:ascii="Times New Roman" w:hAnsi="Times New Roman" w:cs="Times New Roman"/>
          <w:sz w:val="24"/>
          <w:szCs w:val="24"/>
        </w:rPr>
      </w:pPr>
    </w:p>
    <w:p w:rsidR="00913A63" w:rsidRPr="00640E88" w:rsidRDefault="00913A63" w:rsidP="00913A6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Školská  jedáleň</w:t>
      </w:r>
    </w:p>
    <w:p w:rsidR="00913A63" w:rsidRPr="00640E88" w:rsidRDefault="00913A63" w:rsidP="00913A63">
      <w:pPr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 xml:space="preserve">Finančné prostriedky </w:t>
      </w:r>
      <w:r>
        <w:rPr>
          <w:rFonts w:ascii="Times New Roman" w:hAnsi="Times New Roman" w:cs="Times New Roman"/>
          <w:b/>
          <w:sz w:val="24"/>
          <w:szCs w:val="24"/>
        </w:rPr>
        <w:t xml:space="preserve">– rozpočet </w:t>
      </w:r>
      <w:r w:rsidRPr="00640E88">
        <w:rPr>
          <w:rFonts w:ascii="Times New Roman" w:hAnsi="Times New Roman" w:cs="Times New Roman"/>
          <w:b/>
          <w:sz w:val="24"/>
          <w:szCs w:val="24"/>
        </w:rPr>
        <w:t xml:space="preserve">od zriaďovateľa </w:t>
      </w:r>
      <w:r>
        <w:rPr>
          <w:rFonts w:ascii="Times New Roman" w:hAnsi="Times New Roman" w:cs="Times New Roman"/>
          <w:b/>
          <w:sz w:val="24"/>
          <w:szCs w:val="24"/>
        </w:rPr>
        <w:t>+ vlastné príjmy 38</w:t>
      </w:r>
      <w:r w:rsidR="001A7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640E88">
        <w:rPr>
          <w:rFonts w:ascii="Times New Roman" w:hAnsi="Times New Roman" w:cs="Times New Roman"/>
          <w:b/>
          <w:sz w:val="24"/>
          <w:szCs w:val="24"/>
        </w:rPr>
        <w:t>5 €</w:t>
      </w:r>
    </w:p>
    <w:p w:rsidR="00913A63" w:rsidRPr="00E656D3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656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Rozpočtové prostriedky: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mzdové náklady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poistné 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172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3. prevádzkové náklady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toho:  energie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-420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; materiál – 5 €; služby – 1 188 € (všeobecné služby – 127 €,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poplatky – 68 €, stravovanie – 743 €, prídel do SF – 220 €); bežné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transf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–PN 202 €;</w:t>
      </w:r>
    </w:p>
    <w:p w:rsidR="00913A63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A63" w:rsidRPr="00E656D3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Vlastné príjmy – vecná réžia</w:t>
      </w:r>
      <w:r w:rsidRPr="00E656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913A63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energie - 3 092 € (el. energia – 1 608 €, plyn  - 1240 €, voda – 134 €);</w:t>
      </w:r>
    </w:p>
    <w:p w:rsidR="00913A63" w:rsidRDefault="00913A63" w:rsidP="00913A63">
      <w:pPr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poštovné a telefón –  110 €;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materiál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680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interiérové vybavenie – 210 € stolík, kreslá, všeobecný mat. – 470 €;)</w:t>
      </w:r>
    </w:p>
    <w:p w:rsidR="00913A63" w:rsidRPr="00640E88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údržba budov, objektov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kancelária vedúcej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2 508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</w:p>
    <w:p w:rsidR="00913A63" w:rsidRPr="00640E88" w:rsidRDefault="00913A63" w:rsidP="00913A63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- budov, priestorov a objektov (oprava kuchyne)  1 990 €</w:t>
      </w:r>
    </w:p>
    <w:p w:rsidR="00913A63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služby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-816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(všeobecné služby – 614 € revízie plyn.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., kotolne, deratizácia;</w:t>
      </w:r>
    </w:p>
    <w:p w:rsidR="00913A63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stravovanie – 156 €, poplatky – 29 €, prídel do SF – 17 €;</w:t>
      </w:r>
    </w:p>
    <w:p w:rsidR="00913A63" w:rsidRDefault="00913A63" w:rsidP="00913A6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A72AB" w:rsidRDefault="001A72AB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A63" w:rsidRPr="00BE3B15" w:rsidRDefault="00913A63" w:rsidP="00913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Finančné prostriedky na mimoriadne odmeny v ŠJ:</w:t>
      </w:r>
    </w:p>
    <w:p w:rsidR="00E73F6D" w:rsidRPr="001A72AB" w:rsidRDefault="00913A63" w:rsidP="001A72AB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mzdové náklady – 370 €, </w:t>
      </w:r>
      <w:r w:rsidR="001A72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poistné – 129 €;</w:t>
      </w:r>
      <w:bookmarkStart w:id="24" w:name="e1m"/>
      <w:bookmarkStart w:id="25" w:name="1o"/>
      <w:bookmarkEnd w:id="24"/>
      <w:bookmarkEnd w:id="25"/>
    </w:p>
    <w:p w:rsidR="00E73F6D" w:rsidRPr="00E73F6D" w:rsidRDefault="00CA3A62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="00E73F6D"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</w:t>
      </w:r>
      <w:r w:rsidR="00EE5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</w:t>
      </w:r>
    </w:p>
    <w:p w:rsidR="00EE5D9F" w:rsidRPr="00EE5D9F" w:rsidRDefault="00EE5D9F" w:rsidP="00EE5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E5D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Plnenie stanoveného cieľa</w:t>
      </w:r>
    </w:p>
    <w:p w:rsidR="00EE5D9F" w:rsidRPr="00640E88" w:rsidRDefault="00EE5D9F" w:rsidP="00EE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Úlohy, ktoré vyplývali z Plánu práce školy sme v školskom 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splnili. V našej práci sme najväčší dôraz venovali rozumovej výchove a rozvoju kompetencií. Hlavným kritériom v tejto oblasti bolo osvojenie si trvalých vedomostí, zručnosti a návykov, ktoré žiaci dokázali aplikovať v praxi. Tieto vedomosti a zručnosti žiaci tvorivo využívali v konkrétnych činnostiach aj v mimoškolskej činnosti a pri reprezentovaní školy i obce, čo je hlavným cieľom školskej reformy - rozvoj kompetencií na všetkých úrovniach.</w:t>
      </w:r>
    </w:p>
    <w:p w:rsidR="00EE5D9F" w:rsidRDefault="00EE5D9F" w:rsidP="00EE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predmety sa vyučovali podľa platných Učebných osnov spracovaných podľa štátneho vzdelávacieho programu.</w:t>
      </w:r>
    </w:p>
    <w:p w:rsidR="00EE5D9F" w:rsidRPr="000B1535" w:rsidRDefault="00EE5D9F" w:rsidP="00EE5D9F">
      <w:pPr>
        <w:widowControl w:val="0"/>
        <w:autoSpaceDE w:val="0"/>
        <w:autoSpaceDN w:val="0"/>
        <w:adjustRightInd w:val="0"/>
        <w:spacing w:line="24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Všetky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vyplývajúce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z w:val="24"/>
          <w:szCs w:val="24"/>
        </w:rPr>
        <w:t>koncepčného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zá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z w:val="24"/>
          <w:szCs w:val="24"/>
        </w:rPr>
        <w:t>pl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boli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splnené,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resp.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priebežne plnia.</w:t>
      </w:r>
    </w:p>
    <w:p w:rsidR="00EE5D9F" w:rsidRPr="006549EE" w:rsidRDefault="00EE5D9F" w:rsidP="00EE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úseku Vnútornej kontroly sa v tomto školskom roku vyskytlo viacero nedostatkov : </w:t>
      </w:r>
    </w:p>
    <w:p w:rsidR="00EE5D9F" w:rsidRPr="006549EE" w:rsidRDefault="00EE5D9F" w:rsidP="00EE5D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• prejavy ponižovania ako skrytá forma šikanovania</w:t>
      </w:r>
    </w:p>
    <w:p w:rsidR="00EE5D9F" w:rsidRPr="006549EE" w:rsidRDefault="00EE5D9F" w:rsidP="00EE5D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vysoký počet vymeškaných hodín </w:t>
      </w:r>
    </w:p>
    <w:p w:rsidR="00EE5D9F" w:rsidRDefault="00EE5D9F" w:rsidP="00EE5D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• porušovanie školského poriadku žiakmi</w:t>
      </w:r>
    </w:p>
    <w:p w:rsidR="00666C31" w:rsidRDefault="00666C31" w:rsidP="00EE5D9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lang w:eastAsia="sk-SK"/>
        </w:rPr>
      </w:pPr>
    </w:p>
    <w:p w:rsidR="00EE5D9F" w:rsidRPr="00696FE6" w:rsidRDefault="00EE5D9F" w:rsidP="00EE5D9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lang w:eastAsia="sk-SK"/>
        </w:rPr>
      </w:pPr>
      <w:r w:rsidRPr="00696FE6">
        <w:rPr>
          <w:rFonts w:ascii="Century Gothic" w:eastAsia="Times New Roman" w:hAnsi="Century Gothic" w:cs="Times New Roman"/>
          <w:b/>
          <w:lang w:eastAsia="sk-SK"/>
        </w:rPr>
        <w:t>Navrhnuté opatrenia :</w:t>
      </w:r>
    </w:p>
    <w:p w:rsidR="00EE5D9F" w:rsidRPr="006549EE" w:rsidRDefault="00EE5D9F" w:rsidP="00EE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FE6">
        <w:rPr>
          <w:rFonts w:ascii="Century Gothic" w:eastAsia="Times New Roman" w:hAnsi="Century Gothic" w:cs="Times New Roman"/>
          <w:lang w:eastAsia="sk-SK"/>
        </w:rPr>
        <w:t xml:space="preserve">-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budúcnosti na potlačenie a prevenciu prejavov šikanovania je potrebné venovať väčšiu pozornosť, hlavne v spolupráci s </w:t>
      </w:r>
      <w:proofErr w:type="spellStart"/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rodičmi</w:t>
      </w:r>
    </w:p>
    <w:p w:rsidR="00EE5D9F" w:rsidRPr="006549EE" w:rsidRDefault="00EE5D9F" w:rsidP="00EE5D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- Sprísniť kontrolu dochádzky žiakov do školy</w:t>
      </w:r>
    </w:p>
    <w:p w:rsidR="00EE5D9F" w:rsidRPr="006549EE" w:rsidRDefault="00EE5D9F" w:rsidP="00EE5D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- Sprísniť kontrolu práce triednych učiteľov - väčšia spolupráca s rodičmi / informovanosť aj zo strany rodičov/</w:t>
      </w:r>
    </w:p>
    <w:p w:rsidR="00EE5D9F" w:rsidRPr="00E91F17" w:rsidRDefault="00EE5D9F" w:rsidP="00EE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- Na úseku riadiacej práce treba naďalej : </w:t>
      </w:r>
    </w:p>
    <w:p w:rsidR="00EE5D9F" w:rsidRPr="006549EE" w:rsidRDefault="00EE5D9F" w:rsidP="00EE5D9F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dôsledne využívať pracovný čas </w:t>
      </w:r>
    </w:p>
    <w:p w:rsidR="00EE5D9F" w:rsidRPr="006549EE" w:rsidRDefault="00EE5D9F" w:rsidP="00EE5D9F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zamedziť narušovaniu vyuč. procesu / úloha pre triednych učiteľov / </w:t>
      </w:r>
    </w:p>
    <w:p w:rsidR="00EE5D9F" w:rsidRPr="006549EE" w:rsidRDefault="00EE5D9F" w:rsidP="00EE5D9F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zintenzívniť prácu triedneho učiteľa </w:t>
      </w:r>
    </w:p>
    <w:p w:rsidR="00EE5D9F" w:rsidRPr="006549EE" w:rsidRDefault="00EE5D9F" w:rsidP="00EE5D9F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stmeľovať a motivovať pracovný kolektív cez priame demokratické riadenie -- / kolektívne rozhodovanie o spoločných cieľoch a plánoch /</w:t>
      </w:r>
    </w:p>
    <w:p w:rsidR="00EE5D9F" w:rsidRPr="006549EE" w:rsidRDefault="00EE5D9F" w:rsidP="00EE5D9F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naďalej výraznejšie finančne oceňovať pedagógov, ktorí plnia aj iné ako pedagogické činnosti a podieľajú sa na spracovaní projektov, ako aj plnia úlohy vyplývajúce z projektov a úlohy súvisiace z rozdelených kompetencií v rámci riadenia školy vyplývajúce z organizačnej štruktúry školy</w:t>
      </w:r>
    </w:p>
    <w:p w:rsidR="00EE5D9F" w:rsidRPr="006549EE" w:rsidRDefault="00EE5D9F" w:rsidP="00EE5D9F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spolupracovať s Radou školy, s Radou rodičov a obecným úradom</w:t>
      </w:r>
    </w:p>
    <w:p w:rsidR="00EE5D9F" w:rsidRPr="00E91F17" w:rsidRDefault="00EE5D9F" w:rsidP="00EE5D9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 xml:space="preserve">Na úseku </w:t>
      </w:r>
      <w:proofErr w:type="spellStart"/>
      <w:r w:rsidRPr="00E91F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pedagogicko</w:t>
      </w:r>
      <w:proofErr w:type="spellEnd"/>
      <w:r w:rsidRPr="00E91F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výchovnej práce:</w:t>
      </w:r>
    </w:p>
    <w:p w:rsidR="00EE5D9F" w:rsidRPr="006549EE" w:rsidRDefault="00EE5D9F" w:rsidP="00EE5D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5D9F" w:rsidRPr="000B1535" w:rsidRDefault="00EE5D9F" w:rsidP="00EE5D9F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exact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B153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B1535">
        <w:rPr>
          <w:rFonts w:ascii="Times New Roman" w:hAnsi="Times New Roman" w:cs="Times New Roman"/>
          <w:sz w:val="24"/>
          <w:szCs w:val="24"/>
        </w:rPr>
        <w:t>aďalej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vytvárať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pod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B1535">
        <w:rPr>
          <w:rFonts w:ascii="Times New Roman" w:hAnsi="Times New Roman" w:cs="Times New Roman"/>
          <w:sz w:val="24"/>
          <w:szCs w:val="24"/>
        </w:rPr>
        <w:t>enky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vyučovanie cudzích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jazykov,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naj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ä angl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ič</w:t>
      </w:r>
      <w:r w:rsidRPr="000B1535">
        <w:rPr>
          <w:rFonts w:ascii="Times New Roman" w:hAnsi="Times New Roman" w:cs="Times New Roman"/>
          <w:sz w:val="24"/>
          <w:szCs w:val="24"/>
        </w:rPr>
        <w:t>tiny.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Zabezpečí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vyučovanie angli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0B1535">
        <w:rPr>
          <w:rFonts w:ascii="Times New Roman" w:hAnsi="Times New Roman" w:cs="Times New Roman"/>
          <w:sz w:val="24"/>
          <w:szCs w:val="24"/>
        </w:rPr>
        <w:t>tiny</w:t>
      </w:r>
      <w:r>
        <w:rPr>
          <w:rFonts w:ascii="Times New Roman" w:hAnsi="Times New Roman" w:cs="Times New Roman"/>
          <w:sz w:val="24"/>
          <w:szCs w:val="24"/>
        </w:rPr>
        <w:t xml:space="preserve"> aj naďalej  </w:t>
      </w:r>
      <w:r w:rsidRPr="000B153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1.ročníka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pokúsi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ďalšiu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spoluprácu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edzinár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B1535">
        <w:rPr>
          <w:rFonts w:ascii="Times New Roman" w:hAnsi="Times New Roman" w:cs="Times New Roman"/>
          <w:sz w:val="24"/>
          <w:szCs w:val="24"/>
        </w:rPr>
        <w:t>dných projektoch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zahraničnými partner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i.</w:t>
      </w:r>
    </w:p>
    <w:p w:rsidR="00EE5D9F" w:rsidRPr="000B1535" w:rsidRDefault="00EE5D9F" w:rsidP="00EE5D9F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exact"/>
        <w:ind w:right="117"/>
        <w:rPr>
          <w:rFonts w:ascii="Times New Roman" w:hAnsi="Times New Roman" w:cs="Times New Roman"/>
          <w:sz w:val="24"/>
          <w:szCs w:val="24"/>
        </w:rPr>
      </w:pPr>
      <w:r w:rsidRPr="000B1535">
        <w:rPr>
          <w:rFonts w:ascii="Times New Roman" w:hAnsi="Times New Roman" w:cs="Times New Roman"/>
          <w:sz w:val="24"/>
          <w:szCs w:val="24"/>
        </w:rPr>
        <w:t>Zabezpečí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vzdelávanie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B1535">
        <w:rPr>
          <w:rFonts w:ascii="Times New Roman" w:hAnsi="Times New Roman" w:cs="Times New Roman"/>
          <w:sz w:val="24"/>
          <w:szCs w:val="24"/>
        </w:rPr>
        <w:t>čiteľov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národných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projektoch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jazykovej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prípravy</w:t>
      </w:r>
      <w:r>
        <w:rPr>
          <w:rFonts w:ascii="Times New Roman" w:hAnsi="Times New Roman" w:cs="Times New Roman"/>
          <w:sz w:val="24"/>
          <w:szCs w:val="24"/>
        </w:rPr>
        <w:t>,  </w:t>
      </w:r>
      <w:r w:rsidRPr="000B1535">
        <w:rPr>
          <w:rFonts w:ascii="Times New Roman" w:hAnsi="Times New Roman" w:cs="Times New Roman"/>
          <w:sz w:val="24"/>
          <w:szCs w:val="24"/>
        </w:rPr>
        <w:t>podpory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uč</w:t>
      </w:r>
      <w:r w:rsidRPr="000B1535">
        <w:rPr>
          <w:rFonts w:ascii="Times New Roman" w:hAnsi="Times New Roman" w:cs="Times New Roman"/>
          <w:spacing w:val="1"/>
          <w:w w:val="99"/>
          <w:sz w:val="24"/>
          <w:szCs w:val="24"/>
        </w:rPr>
        <w:t>it</w:t>
      </w:r>
      <w:r w:rsidRPr="000B1535">
        <w:rPr>
          <w:rFonts w:ascii="Times New Roman" w:hAnsi="Times New Roman" w:cs="Times New Roman"/>
          <w:w w:val="99"/>
          <w:sz w:val="24"/>
          <w:szCs w:val="24"/>
        </w:rPr>
        <w:t>e</w:t>
      </w:r>
      <w:r w:rsidRPr="000B1535">
        <w:rPr>
          <w:rFonts w:ascii="Times New Roman" w:hAnsi="Times New Roman" w:cs="Times New Roman"/>
          <w:sz w:val="24"/>
          <w:szCs w:val="24"/>
        </w:rPr>
        <w:t xml:space="preserve">ľov </w:t>
      </w:r>
      <w:r w:rsidRPr="000B1535"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u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ožn</w:t>
      </w:r>
      <w:r w:rsidRPr="000B1535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ď</w:t>
      </w:r>
      <w:r w:rsidRPr="000B1535">
        <w:rPr>
          <w:rFonts w:ascii="Times New Roman" w:hAnsi="Times New Roman" w:cs="Times New Roman"/>
          <w:sz w:val="24"/>
          <w:szCs w:val="24"/>
        </w:rPr>
        <w:t>alšie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vzdelávania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celý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uč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0B1535">
        <w:rPr>
          <w:rFonts w:ascii="Times New Roman" w:hAnsi="Times New Roman" w:cs="Times New Roman"/>
          <w:sz w:val="24"/>
          <w:szCs w:val="24"/>
        </w:rPr>
        <w:t>eľský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kolektív.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line="240" w:lineRule="auto"/>
        <w:ind w:left="180" w:right="113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E88">
        <w:rPr>
          <w:rFonts w:ascii="Times New Roman" w:hAnsi="Times New Roman" w:cs="Times New Roman"/>
          <w:sz w:val="24"/>
          <w:szCs w:val="24"/>
        </w:rPr>
        <w:t>Podporovať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čitat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ľskú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gra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otnosť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prostredníctvom kvalitnej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prevá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40E88">
        <w:rPr>
          <w:rFonts w:ascii="Times New Roman" w:hAnsi="Times New Roman" w:cs="Times New Roman"/>
          <w:sz w:val="24"/>
          <w:szCs w:val="24"/>
        </w:rPr>
        <w:t>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9F" w:rsidRPr="00640E88" w:rsidRDefault="00EE5D9F" w:rsidP="00EE5D9F">
      <w:pPr>
        <w:widowControl w:val="0"/>
        <w:autoSpaceDE w:val="0"/>
        <w:autoSpaceDN w:val="0"/>
        <w:adjustRightInd w:val="0"/>
        <w:spacing w:line="240" w:lineRule="auto"/>
        <w:ind w:left="180" w:right="1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0E88">
        <w:rPr>
          <w:rFonts w:ascii="Times New Roman" w:hAnsi="Times New Roman" w:cs="Times New Roman"/>
          <w:sz w:val="24"/>
          <w:szCs w:val="24"/>
        </w:rPr>
        <w:t>žiackej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knižnice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z w:val="24"/>
          <w:szCs w:val="24"/>
        </w:rPr>
        <w:t>dop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ĺ</w:t>
      </w:r>
      <w:r w:rsidRPr="00640E88">
        <w:rPr>
          <w:rFonts w:ascii="Times New Roman" w:hAnsi="Times New Roman" w:cs="Times New Roman"/>
          <w:sz w:val="24"/>
          <w:szCs w:val="24"/>
        </w:rPr>
        <w:t>ňania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40E88">
        <w:rPr>
          <w:rFonts w:ascii="Times New Roman" w:hAnsi="Times New Roman" w:cs="Times New Roman"/>
          <w:sz w:val="24"/>
          <w:szCs w:val="24"/>
        </w:rPr>
        <w:t>nižni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0E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no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640E88">
        <w:rPr>
          <w:rFonts w:ascii="Times New Roman" w:hAnsi="Times New Roman" w:cs="Times New Roman"/>
          <w:sz w:val="24"/>
          <w:szCs w:val="24"/>
        </w:rPr>
        <w:t>ý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tit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40E88">
        <w:rPr>
          <w:rFonts w:ascii="Times New Roman" w:hAnsi="Times New Roman" w:cs="Times New Roman"/>
          <w:sz w:val="24"/>
          <w:szCs w:val="24"/>
        </w:rPr>
        <w:t>l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i.</w:t>
      </w:r>
    </w:p>
    <w:p w:rsidR="00EE5D9F" w:rsidRPr="000B1535" w:rsidRDefault="00EE5D9F" w:rsidP="00EE5D9F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B1535">
        <w:rPr>
          <w:rFonts w:ascii="Times New Roman" w:hAnsi="Times New Roman" w:cs="Times New Roman"/>
          <w:sz w:val="24"/>
          <w:szCs w:val="24"/>
        </w:rPr>
        <w:t>Podporov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B1535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prácu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moderný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i IKT,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ax</w:t>
      </w:r>
      <w:r w:rsidRPr="000B153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0B1535">
        <w:rPr>
          <w:rFonts w:ascii="Times New Roman" w:hAnsi="Times New Roman" w:cs="Times New Roman"/>
          <w:sz w:val="24"/>
          <w:szCs w:val="24"/>
        </w:rPr>
        <w:t>lne využív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1535">
        <w:rPr>
          <w:rFonts w:ascii="Times New Roman" w:hAnsi="Times New Roman" w:cs="Times New Roman"/>
          <w:sz w:val="24"/>
          <w:szCs w:val="24"/>
        </w:rPr>
        <w:t>ť existujúcu techniku,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po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B1535">
        <w:rPr>
          <w:rFonts w:ascii="Times New Roman" w:hAnsi="Times New Roman" w:cs="Times New Roman"/>
          <w:sz w:val="24"/>
          <w:szCs w:val="24"/>
        </w:rPr>
        <w:t>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ožnosti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dop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ĺ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ň</w:t>
      </w:r>
      <w:r w:rsidRPr="000B1535">
        <w:rPr>
          <w:rFonts w:ascii="Times New Roman" w:hAnsi="Times New Roman" w:cs="Times New Roman"/>
          <w:sz w:val="24"/>
          <w:szCs w:val="24"/>
        </w:rPr>
        <w:t>ať novou.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Využívať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nové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možnosti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 xml:space="preserve">získavania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at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B1535">
        <w:rPr>
          <w:rFonts w:ascii="Times New Roman" w:hAnsi="Times New Roman" w:cs="Times New Roman"/>
          <w:sz w:val="24"/>
          <w:szCs w:val="24"/>
        </w:rPr>
        <w:t>riálov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serveroch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ZBOROVŃA,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DATAKABIN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0B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535">
        <w:rPr>
          <w:rFonts w:ascii="Times New Roman" w:hAnsi="Times New Roman" w:cs="Times New Roman"/>
          <w:sz w:val="24"/>
          <w:szCs w:val="24"/>
        </w:rPr>
        <w:t>ASc</w:t>
      </w:r>
      <w:proofErr w:type="spellEnd"/>
      <w:r w:rsidRPr="000B1535">
        <w:rPr>
          <w:rFonts w:ascii="Times New Roman" w:hAnsi="Times New Roman" w:cs="Times New Roman"/>
          <w:sz w:val="24"/>
          <w:szCs w:val="24"/>
        </w:rPr>
        <w:t xml:space="preserve"> agenda...Testovať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elektronické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učebnice.</w:t>
      </w:r>
    </w:p>
    <w:p w:rsidR="00EE5D9F" w:rsidRPr="006938EF" w:rsidRDefault="00EE5D9F" w:rsidP="00EE5D9F">
      <w:pPr>
        <w:rPr>
          <w:rFonts w:ascii="Times New Roman" w:hAnsi="Times New Roman" w:cs="Times New Roman"/>
          <w:sz w:val="24"/>
          <w:szCs w:val="24"/>
        </w:rPr>
      </w:pPr>
    </w:p>
    <w:p w:rsidR="00EE5D9F" w:rsidRDefault="00EE5D9F" w:rsidP="00EE5D9F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b/>
          <w:sz w:val="24"/>
          <w:szCs w:val="24"/>
        </w:rPr>
        <w:t>Systematickú pozornosť sme venovali ďalšiemu skvalitneniu vzdelávania a </w:t>
      </w:r>
      <w:r w:rsidRPr="006938EF">
        <w:rPr>
          <w:rFonts w:ascii="Times New Roman" w:hAnsi="Times New Roman" w:cs="Times New Roman"/>
          <w:sz w:val="24"/>
          <w:szCs w:val="24"/>
        </w:rPr>
        <w:t>environmentálnej výchovy</w:t>
      </w:r>
      <w:r w:rsidRPr="006938EF">
        <w:rPr>
          <w:rFonts w:ascii="Times New Roman" w:hAnsi="Times New Roman" w:cs="Times New Roman"/>
          <w:b/>
          <w:sz w:val="24"/>
          <w:szCs w:val="24"/>
        </w:rPr>
        <w:t xml:space="preserve">. Aj v tomto roku sme tradične  </w:t>
      </w:r>
      <w:r w:rsidRPr="006938EF">
        <w:rPr>
          <w:rFonts w:ascii="Times New Roman" w:hAnsi="Times New Roman" w:cs="Times New Roman"/>
          <w:sz w:val="24"/>
          <w:szCs w:val="24"/>
        </w:rPr>
        <w:t>súťažili v zbere papiera</w:t>
      </w:r>
      <w:r w:rsidRPr="006938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8EF">
        <w:rPr>
          <w:rFonts w:ascii="Times New Roman" w:hAnsi="Times New Roman" w:cs="Times New Roman"/>
          <w:sz w:val="24"/>
          <w:szCs w:val="24"/>
        </w:rPr>
        <w:t xml:space="preserve">Nazbierali sme </w:t>
      </w:r>
      <w:r>
        <w:rPr>
          <w:rFonts w:ascii="Times New Roman" w:hAnsi="Times New Roman" w:cs="Times New Roman"/>
          <w:b/>
          <w:sz w:val="24"/>
          <w:szCs w:val="24"/>
        </w:rPr>
        <w:t>20 292</w:t>
      </w:r>
      <w:r w:rsidRPr="006938EF">
        <w:rPr>
          <w:rFonts w:ascii="Times New Roman" w:hAnsi="Times New Roman" w:cs="Times New Roman"/>
          <w:b/>
          <w:sz w:val="24"/>
          <w:szCs w:val="24"/>
        </w:rPr>
        <w:t xml:space="preserve"> kg papiera</w:t>
      </w:r>
      <w:r w:rsidRPr="006938EF">
        <w:rPr>
          <w:rFonts w:ascii="Times New Roman" w:hAnsi="Times New Roman" w:cs="Times New Roman"/>
          <w:sz w:val="24"/>
          <w:szCs w:val="24"/>
        </w:rPr>
        <w:t xml:space="preserve">, čo činí v priemere na žiaka </w:t>
      </w:r>
      <w:r>
        <w:rPr>
          <w:rFonts w:ascii="Times New Roman" w:hAnsi="Times New Roman" w:cs="Times New Roman"/>
          <w:b/>
          <w:sz w:val="24"/>
          <w:szCs w:val="24"/>
        </w:rPr>
        <w:t>122</w:t>
      </w:r>
      <w:r w:rsidRPr="006938E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938EF">
        <w:rPr>
          <w:rFonts w:ascii="Times New Roman" w:hAnsi="Times New Roman" w:cs="Times New Roman"/>
          <w:b/>
          <w:sz w:val="24"/>
          <w:szCs w:val="24"/>
        </w:rPr>
        <w:t>kg</w:t>
      </w:r>
      <w:r w:rsidRPr="00693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9F" w:rsidRDefault="00EE5D9F" w:rsidP="00EE5D9F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b/>
          <w:sz w:val="24"/>
          <w:szCs w:val="24"/>
        </w:rPr>
        <w:t>V závere šk. roka</w:t>
      </w:r>
      <w:r w:rsidRPr="006938EF">
        <w:rPr>
          <w:rFonts w:ascii="Times New Roman" w:hAnsi="Times New Roman" w:cs="Times New Roman"/>
          <w:sz w:val="24"/>
          <w:szCs w:val="24"/>
        </w:rPr>
        <w:t xml:space="preserve"> boli vyhlásené 3 najlepšie triedy v zbere papiera, ktoré boli ocenené </w:t>
      </w:r>
      <w:r>
        <w:rPr>
          <w:rFonts w:ascii="Times New Roman" w:hAnsi="Times New Roman" w:cs="Times New Roman"/>
          <w:b/>
          <w:sz w:val="24"/>
          <w:szCs w:val="24"/>
        </w:rPr>
        <w:t xml:space="preserve">diplomom, vecnou a </w:t>
      </w:r>
      <w:r w:rsidRPr="006938EF">
        <w:rPr>
          <w:rFonts w:ascii="Times New Roman" w:hAnsi="Times New Roman" w:cs="Times New Roman"/>
          <w:b/>
          <w:sz w:val="24"/>
          <w:szCs w:val="24"/>
        </w:rPr>
        <w:t>sladkou odmenou</w:t>
      </w:r>
      <w:r w:rsidRPr="006938EF">
        <w:rPr>
          <w:rFonts w:ascii="Times New Roman" w:hAnsi="Times New Roman" w:cs="Times New Roman"/>
          <w:sz w:val="24"/>
          <w:szCs w:val="24"/>
        </w:rPr>
        <w:t xml:space="preserve">: 1. miesto -  </w:t>
      </w:r>
      <w:r w:rsidRPr="00FF7C86">
        <w:rPr>
          <w:rFonts w:ascii="Times New Roman" w:hAnsi="Times New Roman" w:cs="Times New Roman"/>
          <w:b/>
          <w:sz w:val="24"/>
          <w:szCs w:val="24"/>
        </w:rPr>
        <w:t>4</w:t>
      </w:r>
      <w:r w:rsidRPr="006938EF">
        <w:rPr>
          <w:rFonts w:ascii="Times New Roman" w:hAnsi="Times New Roman" w:cs="Times New Roman"/>
          <w:b/>
          <w:sz w:val="24"/>
          <w:szCs w:val="24"/>
        </w:rPr>
        <w:t>.A</w:t>
      </w:r>
      <w:r w:rsidRPr="006938EF">
        <w:rPr>
          <w:rFonts w:ascii="Times New Roman" w:hAnsi="Times New Roman" w:cs="Times New Roman"/>
          <w:sz w:val="24"/>
          <w:szCs w:val="24"/>
        </w:rPr>
        <w:t xml:space="preserve"> trieda /</w:t>
      </w:r>
      <w:r>
        <w:rPr>
          <w:rFonts w:ascii="Times New Roman" w:hAnsi="Times New Roman" w:cs="Times New Roman"/>
          <w:sz w:val="24"/>
          <w:szCs w:val="24"/>
        </w:rPr>
        <w:t xml:space="preserve">4 430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– </w:t>
      </w:r>
      <w:r>
        <w:rPr>
          <w:rFonts w:ascii="Times New Roman" w:hAnsi="Times New Roman" w:cs="Times New Roman"/>
          <w:sz w:val="24"/>
          <w:szCs w:val="24"/>
        </w:rPr>
        <w:t xml:space="preserve">233,2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na žiaka/, 2. miesto </w:t>
      </w:r>
      <w:r>
        <w:rPr>
          <w:rFonts w:ascii="Times New Roman" w:hAnsi="Times New Roman" w:cs="Times New Roman"/>
          <w:b/>
          <w:sz w:val="24"/>
          <w:szCs w:val="24"/>
        </w:rPr>
        <w:t>– 2</w:t>
      </w:r>
      <w:r w:rsidRPr="006938EF">
        <w:rPr>
          <w:rFonts w:ascii="Times New Roman" w:hAnsi="Times New Roman" w:cs="Times New Roman"/>
          <w:b/>
          <w:sz w:val="24"/>
          <w:szCs w:val="24"/>
        </w:rPr>
        <w:t>.A</w:t>
      </w:r>
      <w:r w:rsidRPr="006938EF">
        <w:rPr>
          <w:rFonts w:ascii="Times New Roman" w:hAnsi="Times New Roman" w:cs="Times New Roman"/>
          <w:sz w:val="24"/>
          <w:szCs w:val="24"/>
        </w:rPr>
        <w:t xml:space="preserve"> trieda /</w:t>
      </w:r>
      <w:r>
        <w:rPr>
          <w:rFonts w:ascii="Times New Roman" w:hAnsi="Times New Roman" w:cs="Times New Roman"/>
          <w:sz w:val="24"/>
          <w:szCs w:val="24"/>
        </w:rPr>
        <w:t xml:space="preserve">1 447 </w:t>
      </w:r>
      <w:r w:rsidRPr="006938EF">
        <w:rPr>
          <w:rFonts w:ascii="Times New Roman" w:hAnsi="Times New Roman" w:cs="Times New Roman"/>
          <w:sz w:val="24"/>
          <w:szCs w:val="24"/>
        </w:rPr>
        <w:t>kg – 1</w:t>
      </w:r>
      <w:r>
        <w:rPr>
          <w:rFonts w:ascii="Times New Roman" w:hAnsi="Times New Roman" w:cs="Times New Roman"/>
          <w:sz w:val="24"/>
          <w:szCs w:val="24"/>
        </w:rPr>
        <w:t xml:space="preserve">80,9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na žiaka/, 3. miesto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38EF">
        <w:rPr>
          <w:rFonts w:ascii="Times New Roman" w:hAnsi="Times New Roman" w:cs="Times New Roman"/>
          <w:b/>
          <w:sz w:val="24"/>
          <w:szCs w:val="24"/>
        </w:rPr>
        <w:t>.A</w:t>
      </w:r>
      <w:r w:rsidRPr="006938EF">
        <w:rPr>
          <w:rFonts w:ascii="Times New Roman" w:hAnsi="Times New Roman" w:cs="Times New Roman"/>
          <w:sz w:val="24"/>
          <w:szCs w:val="24"/>
        </w:rPr>
        <w:t xml:space="preserve"> trieda /</w:t>
      </w:r>
      <w:r>
        <w:rPr>
          <w:rFonts w:ascii="Times New Roman" w:hAnsi="Times New Roman" w:cs="Times New Roman"/>
          <w:sz w:val="24"/>
          <w:szCs w:val="24"/>
        </w:rPr>
        <w:t xml:space="preserve">2 484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– </w:t>
      </w:r>
      <w:r>
        <w:rPr>
          <w:rFonts w:ascii="Times New Roman" w:hAnsi="Times New Roman" w:cs="Times New Roman"/>
          <w:sz w:val="24"/>
          <w:szCs w:val="24"/>
        </w:rPr>
        <w:t xml:space="preserve">177,4 </w:t>
      </w:r>
      <w:r w:rsidRPr="006938EF">
        <w:rPr>
          <w:rFonts w:ascii="Times New Roman" w:hAnsi="Times New Roman" w:cs="Times New Roman"/>
          <w:sz w:val="24"/>
          <w:szCs w:val="24"/>
        </w:rPr>
        <w:t>kg na žiaka/. Zároveň boli vyhlásení a odmenení vecnými cenami aj najlepší prví traja zberači za školu.</w:t>
      </w:r>
    </w:p>
    <w:p w:rsidR="00EE5D9F" w:rsidRPr="006938EF" w:rsidRDefault="00EE5D9F" w:rsidP="00EE5D9F">
      <w:pPr>
        <w:pStyle w:val="Zkladntext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D9F" w:rsidRPr="006938EF" w:rsidRDefault="00EE5D9F" w:rsidP="00EE5D9F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sz w:val="24"/>
          <w:szCs w:val="24"/>
        </w:rPr>
        <w:t xml:space="preserve">1. miesto -  </w:t>
      </w:r>
      <w:r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Piškaninová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2 020</w:t>
      </w:r>
      <w:r w:rsidRPr="006938EF">
        <w:rPr>
          <w:rFonts w:ascii="Times New Roman" w:hAnsi="Times New Roman" w:cs="Times New Roman"/>
          <w:sz w:val="24"/>
          <w:szCs w:val="24"/>
        </w:rPr>
        <w:t xml:space="preserve"> kg 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38EF">
        <w:rPr>
          <w:rFonts w:ascii="Times New Roman" w:hAnsi="Times New Roman" w:cs="Times New Roman"/>
          <w:sz w:val="24"/>
          <w:szCs w:val="24"/>
        </w:rPr>
        <w:t>.A/</w:t>
      </w:r>
    </w:p>
    <w:p w:rsidR="00EE5D9F" w:rsidRPr="006938EF" w:rsidRDefault="00EE5D9F" w:rsidP="00EE5D9F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sz w:val="24"/>
          <w:szCs w:val="24"/>
        </w:rPr>
        <w:t xml:space="preserve">2. miesto – </w:t>
      </w:r>
      <w:r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1299 kg /6</w:t>
      </w:r>
      <w:r w:rsidRPr="006938EF">
        <w:rPr>
          <w:rFonts w:ascii="Times New Roman" w:hAnsi="Times New Roman" w:cs="Times New Roman"/>
          <w:sz w:val="24"/>
          <w:szCs w:val="24"/>
        </w:rPr>
        <w:t>.A/</w:t>
      </w:r>
    </w:p>
    <w:p w:rsidR="00EE5D9F" w:rsidRPr="001844B4" w:rsidRDefault="00EE5D9F" w:rsidP="001844B4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sz w:val="24"/>
          <w:szCs w:val="24"/>
        </w:rPr>
        <w:t xml:space="preserve">3. miesto – </w:t>
      </w: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Turbaková</w:t>
      </w:r>
      <w:proofErr w:type="spellEnd"/>
      <w:r w:rsidRPr="006938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1 017 kg /9</w:t>
      </w:r>
      <w:r w:rsidRPr="006938EF">
        <w:rPr>
          <w:rFonts w:ascii="Times New Roman" w:hAnsi="Times New Roman" w:cs="Times New Roman"/>
          <w:sz w:val="24"/>
          <w:szCs w:val="24"/>
        </w:rPr>
        <w:t>.A/</w:t>
      </w:r>
    </w:p>
    <w:p w:rsidR="001844B4" w:rsidRDefault="00EE5D9F" w:rsidP="00EE5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</w:p>
    <w:p w:rsidR="001844B4" w:rsidRDefault="001844B4" w:rsidP="00EE5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666C31" w:rsidRDefault="00666C31" w:rsidP="00EE5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E5D9F" w:rsidRPr="00EE5D9F" w:rsidRDefault="00EE5D9F" w:rsidP="00EE5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EE5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  ods. 1 o</w:t>
      </w:r>
      <w:r w:rsidRPr="00EE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   </w:t>
      </w:r>
    </w:p>
    <w:p w:rsidR="00EE5D9F" w:rsidRPr="00EE5D9F" w:rsidRDefault="00EE5D9F" w:rsidP="00EE5D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E5D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E5D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before="29" w:line="240" w:lineRule="auto"/>
        <w:ind w:left="216" w:right="9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z w:val="24"/>
          <w:szCs w:val="24"/>
        </w:rPr>
        <w:t>vo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640E88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E88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40E88">
        <w:rPr>
          <w:rFonts w:ascii="Times New Roman" w:hAnsi="Times New Roman" w:cs="Times New Roman"/>
          <w:sz w:val="24"/>
          <w:szCs w:val="24"/>
        </w:rPr>
        <w:t>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40E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E88">
        <w:rPr>
          <w:rFonts w:ascii="Times New Roman" w:hAnsi="Times New Roman" w:cs="Times New Roman"/>
          <w:sz w:val="24"/>
          <w:szCs w:val="24"/>
        </w:rPr>
        <w:t>so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z w:val="24"/>
          <w:szCs w:val="24"/>
        </w:rPr>
        <w:t>oš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uk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ú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z w:val="24"/>
          <w:szCs w:val="24"/>
        </w:rPr>
        <w:t>ok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640E8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40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k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z w:val="24"/>
          <w:szCs w:val="24"/>
        </w:rPr>
        <w:t>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40E88">
        <w:rPr>
          <w:rFonts w:ascii="Times New Roman" w:hAnsi="Times New Roman" w:cs="Times New Roman"/>
          <w:sz w:val="24"/>
          <w:szCs w:val="24"/>
        </w:rPr>
        <w:t xml:space="preserve">j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40E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ško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640E88">
        <w:rPr>
          <w:rFonts w:ascii="Times New Roman" w:hAnsi="Times New Roman" w:cs="Times New Roman"/>
          <w:sz w:val="24"/>
          <w:szCs w:val="24"/>
        </w:rPr>
        <w:t>uov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40E88">
        <w:rPr>
          <w:rFonts w:ascii="Times New Roman" w:hAnsi="Times New Roman" w:cs="Times New Roman"/>
          <w:sz w:val="24"/>
          <w:szCs w:val="24"/>
        </w:rPr>
        <w:t>hod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z w:val="24"/>
          <w:szCs w:val="24"/>
        </w:rPr>
        <w:t>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0E88">
        <w:rPr>
          <w:rFonts w:ascii="Times New Roman" w:hAnsi="Times New Roman" w:cs="Times New Roman"/>
          <w:sz w:val="24"/>
          <w:szCs w:val="24"/>
        </w:rPr>
        <w:t>k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40E88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nov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d</w:t>
      </w:r>
      <w:r w:rsidRPr="00640E88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640E88">
        <w:rPr>
          <w:rFonts w:ascii="Times New Roman" w:hAnsi="Times New Roman" w:cs="Times New Roman"/>
          <w:sz w:val="24"/>
          <w:szCs w:val="24"/>
        </w:rPr>
        <w:t xml:space="preserve">y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640E88">
        <w:rPr>
          <w:rFonts w:ascii="Times New Roman" w:hAnsi="Times New Roman" w:cs="Times New Roman"/>
          <w:sz w:val="24"/>
          <w:szCs w:val="24"/>
        </w:rPr>
        <w:t>OT–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40E88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640E88">
        <w:rPr>
          <w:rFonts w:ascii="Times New Roman" w:hAnsi="Times New Roman" w:cs="Times New Roman"/>
          <w:spacing w:val="6"/>
          <w:sz w:val="24"/>
          <w:szCs w:val="24"/>
        </w:rPr>
        <w:t>z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40E88">
        <w:rPr>
          <w:rFonts w:ascii="Times New Roman" w:hAnsi="Times New Roman" w:cs="Times New Roman"/>
          <w:sz w:val="24"/>
          <w:szCs w:val="24"/>
        </w:rPr>
        <w:t>, k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z w:val="24"/>
          <w:szCs w:val="24"/>
        </w:rPr>
        <w:t>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op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z w:val="24"/>
          <w:szCs w:val="24"/>
        </w:rPr>
        <w:t>po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d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v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40E8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od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č</w:t>
      </w:r>
      <w:r w:rsidRPr="00640E88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40E88">
        <w:rPr>
          <w:rFonts w:ascii="Times New Roman" w:hAnsi="Times New Roman" w:cs="Times New Roman"/>
          <w:sz w:val="24"/>
          <w:szCs w:val="24"/>
        </w:rPr>
        <w:t>sk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do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az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40E88">
        <w:rPr>
          <w:rFonts w:ascii="Times New Roman" w:hAnsi="Times New Roman" w:cs="Times New Roman"/>
          <w:sz w:val="24"/>
          <w:szCs w:val="24"/>
        </w:rPr>
        <w:t>ko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.</w:t>
      </w:r>
    </w:p>
    <w:p w:rsidR="00EE5D9F" w:rsidRDefault="00EE5D9F" w:rsidP="00EE5D9F">
      <w:pPr>
        <w:widowControl w:val="0"/>
        <w:autoSpaceDE w:val="0"/>
        <w:autoSpaceDN w:val="0"/>
        <w:adjustRightInd w:val="0"/>
        <w:spacing w:before="29" w:line="240" w:lineRule="auto"/>
        <w:ind w:left="216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EE5D9F" w:rsidRDefault="00EE5D9F" w:rsidP="001844B4">
      <w:pPr>
        <w:widowControl w:val="0"/>
        <w:autoSpaceDE w:val="0"/>
        <w:autoSpaceDN w:val="0"/>
        <w:adjustRightInd w:val="0"/>
        <w:spacing w:before="29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EE5D9F" w:rsidRPr="00640E88" w:rsidRDefault="00EE5D9F" w:rsidP="00EE5D9F">
      <w:pPr>
        <w:widowControl w:val="0"/>
        <w:autoSpaceDE w:val="0"/>
        <w:autoSpaceDN w:val="0"/>
        <w:adjustRightInd w:val="0"/>
        <w:spacing w:before="29" w:line="240" w:lineRule="auto"/>
        <w:ind w:left="216" w:right="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3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2"/>
        <w:gridCol w:w="4721"/>
      </w:tblGrid>
      <w:tr w:rsidR="00EE5D9F" w:rsidTr="00EE5D9F">
        <w:trPr>
          <w:trHeight w:val="440"/>
        </w:trPr>
        <w:tc>
          <w:tcPr>
            <w:tcW w:w="4232" w:type="dxa"/>
            <w:shd w:val="clear" w:color="auto" w:fill="FABF8F" w:themeFill="accent6" w:themeFillTint="99"/>
            <w:vAlign w:val="center"/>
          </w:tcPr>
          <w:p w:rsidR="00EE5D9F" w:rsidRPr="00640E88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Silné stránky</w:t>
            </w:r>
          </w:p>
          <w:p w:rsidR="00EE5D9F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FABF8F" w:themeFill="accent6" w:themeFillTint="99"/>
            <w:vAlign w:val="center"/>
          </w:tcPr>
          <w:p w:rsidR="00EE5D9F" w:rsidRDefault="00EE5D9F" w:rsidP="00E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Slabé stránky</w:t>
            </w:r>
          </w:p>
          <w:p w:rsidR="00EE5D9F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F" w:rsidTr="00EE5D9F">
        <w:trPr>
          <w:trHeight w:val="2091"/>
        </w:trPr>
        <w:tc>
          <w:tcPr>
            <w:tcW w:w="4232" w:type="dxa"/>
          </w:tcPr>
          <w:p w:rsidR="00EE5D9F" w:rsidRPr="00640E88" w:rsidRDefault="00EE5D9F" w:rsidP="00EE5D9F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Pr="0018613A" w:rsidRDefault="00EE5D9F" w:rsidP="00EE5D9F">
            <w:pPr>
              <w:pStyle w:val="Odsekzoznamu"/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tvorivosť, flexibilita a inovačná schopnosť pedagogických zamestnancov,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záujem pedagogických zamestnancov, najmä ZŠ o ďalšie rozvíjanie odborných  a profesionálnych kompetencií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tí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vne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 sa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 do v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upné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tí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ód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61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triednych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budov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odbo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uč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bní /školská knižnica, dielňa/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sa 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do  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oško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kov do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i–Mo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míli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technický stav budovy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tabs>
                <w:tab w:val="clear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úsp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šná spolupráca            s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O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nskym združením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ia škole a so zriaďovateľom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tabs>
                <w:tab w:val="clear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rác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a    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    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    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íp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tabs>
                <w:tab w:val="clear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starostlivosť o deti a žiakov so špeciálnymi </w:t>
            </w:r>
            <w:proofErr w:type="spellStart"/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 – vzdelávacími potrebami,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uplatňovanie individuálneho a diferencovaného prístupu, 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estetická úroveň interiéru školy,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dobré vybavenie školy počítačovou technikou,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široká ponuka záujmových aktivít pre žiakov,</w:t>
            </w:r>
          </w:p>
          <w:p w:rsidR="00EE5D9F" w:rsidRPr="0018613A" w:rsidRDefault="00EE5D9F" w:rsidP="00EE5D9F">
            <w:pPr>
              <w:pStyle w:val="Odsekzoznamu"/>
              <w:numPr>
                <w:ilvl w:val="0"/>
                <w:numId w:val="8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vysoká kvalita práce občianskeho združenia Amavet , ktoré poskytuje jednu z možnosti ocenenia detí v súťažiach /výlety, ekologické podujatia, protidrogové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podujatia, MDD.../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dobrá spolupráca ZŠ s MŠ  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gramotnosť v oblasti IKT 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možnosti využitia areálu školy a telocvične v popoludňajších hodinách na športové vyžitie žiakov a obyvateľov </w:t>
            </w:r>
          </w:p>
          <w:p w:rsidR="00EE5D9F" w:rsidRPr="0018613A" w:rsidRDefault="00EE5D9F" w:rsidP="00EE5D9F">
            <w:pPr>
              <w:pStyle w:val="Odsekzoznamu"/>
              <w:numPr>
                <w:ilvl w:val="0"/>
                <w:numId w:val="8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pravidelné zapájanie žiakov do predmetových olympiád a súťaží a ich vysoká úspešnosť</w:t>
            </w:r>
          </w:p>
          <w:p w:rsidR="00EE5D9F" w:rsidRPr="0018613A" w:rsidRDefault="00EE5D9F" w:rsidP="00EE5D9F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Pr="00640E88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B2A1C7" w:themeFill="accent4" w:themeFillTint="99"/>
          </w:tcPr>
          <w:p w:rsidR="00EE5D9F" w:rsidRDefault="00EE5D9F" w:rsidP="00E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vnú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na po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j no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če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špo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8613A" w:rsidRDefault="00EE5D9F" w:rsidP="00EE5D9F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8613A" w:rsidRDefault="00EE5D9F" w:rsidP="00EE5D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chýbajúca jazyková učebňa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učebňa </w:t>
            </w:r>
          </w:p>
          <w:p w:rsidR="00EE5D9F" w:rsidRPr="0018613A" w:rsidRDefault="00EE5D9F" w:rsidP="00EE5D9F">
            <w:pPr>
              <w:pStyle w:val="Odsekzoznamu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chémie</w:t>
            </w:r>
          </w:p>
          <w:p w:rsidR="00EE5D9F" w:rsidRPr="0018613A" w:rsidRDefault="00EE5D9F" w:rsidP="00EE5D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neodbornosť vyučovania na 2. stupni: telesnej výchovy, občianskej výchovy, výtvarnej výchovy,  geografie, </w:t>
            </w:r>
          </w:p>
          <w:p w:rsidR="00EE5D9F" w:rsidRPr="0018613A" w:rsidRDefault="00EE5D9F" w:rsidP="00EE5D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zlá sociálna a finančná situácia v rodinách spôsobujúca nemožnosť zakúpenia učebných pomôcok pre deti. </w:t>
            </w:r>
          </w:p>
          <w:p w:rsidR="00EE5D9F" w:rsidRPr="0018613A" w:rsidRDefault="00EE5D9F" w:rsidP="00EE5D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nepostačujúce praktické skúsenosti a spôsobilosti v dopravnej a spoločenskej výchove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nedostatočné financovanie školy MŠ SR  na mzdy učiteľov,</w:t>
            </w:r>
          </w:p>
          <w:p w:rsidR="00EE5D9F" w:rsidRPr="0018613A" w:rsidRDefault="00EE5D9F" w:rsidP="00EE5D9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pokles počtu žiakov v posledných školských rokoch z dôvodu poklesu populácie </w:t>
            </w:r>
          </w:p>
          <w:p w:rsidR="00EE5D9F" w:rsidRPr="0018613A" w:rsidRDefault="00EE5D9F" w:rsidP="00EE5D9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Pr="0018613A" w:rsidRDefault="00EE5D9F" w:rsidP="00E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Pr="0018613A" w:rsidRDefault="00EE5D9F" w:rsidP="00E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Pr="00640E88" w:rsidRDefault="00EE5D9F" w:rsidP="00EE5D9F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F" w:rsidRDefault="00EE5D9F" w:rsidP="00EE5D9F">
      <w:pPr>
        <w:widowControl w:val="0"/>
        <w:autoSpaceDE w:val="0"/>
        <w:autoSpaceDN w:val="0"/>
        <w:adjustRightInd w:val="0"/>
        <w:spacing w:before="29" w:line="240" w:lineRule="auto"/>
        <w:ind w:left="216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EE5D9F" w:rsidRDefault="00EE5D9F" w:rsidP="00EE5D9F"/>
    <w:tbl>
      <w:tblPr>
        <w:tblW w:w="9504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5"/>
        <w:gridCol w:w="5009"/>
      </w:tblGrid>
      <w:tr w:rsidR="00EE5D9F" w:rsidTr="00EE5D9F">
        <w:trPr>
          <w:trHeight w:val="338"/>
        </w:trPr>
        <w:tc>
          <w:tcPr>
            <w:tcW w:w="4495" w:type="dxa"/>
            <w:shd w:val="clear" w:color="auto" w:fill="F79646" w:themeFill="accent6"/>
            <w:vAlign w:val="center"/>
          </w:tcPr>
          <w:p w:rsidR="00EE5D9F" w:rsidRPr="001B2243" w:rsidRDefault="00EE5D9F" w:rsidP="00EE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Príležitosti/ možnosti</w:t>
            </w:r>
          </w:p>
        </w:tc>
        <w:tc>
          <w:tcPr>
            <w:tcW w:w="5009" w:type="dxa"/>
            <w:shd w:val="clear" w:color="auto" w:fill="F79646" w:themeFill="accent6"/>
            <w:vAlign w:val="center"/>
          </w:tcPr>
          <w:p w:rsidR="00EE5D9F" w:rsidRPr="001B2243" w:rsidRDefault="00EE5D9F" w:rsidP="00EE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Ohrozenia</w:t>
            </w:r>
          </w:p>
        </w:tc>
      </w:tr>
      <w:tr w:rsidR="00EE5D9F" w:rsidTr="00EE5D9F">
        <w:trPr>
          <w:trHeight w:val="363"/>
        </w:trPr>
        <w:tc>
          <w:tcPr>
            <w:tcW w:w="4495" w:type="dxa"/>
            <w:shd w:val="clear" w:color="auto" w:fill="76923C" w:themeFill="accent3" w:themeFillShade="BF"/>
          </w:tcPr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ov  na 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ní ško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odbo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ká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tí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spôsob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ško</w:t>
            </w:r>
            <w:r w:rsidRPr="001B224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skv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ňov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ač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ač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ško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konš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    ško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    špo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ho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areá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u,</w:t>
            </w: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noví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B2243" w:rsidRDefault="00EE5D9F" w:rsidP="00EE5D9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ké 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odbo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é  po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vo  p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zaujímavých  podmienok vzdelávania žiakov tvorbou originálnych školských vzdelávacích programov,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pružne reagovať na potreby trhu práce v ponuke vzdelávacích programov a mimoškolských aktivít žiakov,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vytváranie ďalších podmienok pre zavádzanie IKT do výchovno-vzdelávacieho procesu, 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podmienok pre rozvoj športu a telesnej kultúry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podmienok pre vzdelávanie talentovaných žiakov,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vytváranie podmienok pre rozvoj </w:t>
            </w: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vzdelanostnej úrovne žiakov zo sociálne </w:t>
            </w:r>
            <w:proofErr w:type="spellStart"/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znevýhodného</w:t>
            </w:r>
            <w:proofErr w:type="spellEnd"/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prostredia a z rodín, ktorým hrozí sociálne vylúčenie,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podporovať aktivity  v prebiehajúcich projektoch a vytvárať možnosti medzinárodných kontaktov,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získavanie mimorozpočtových finančných zdrojov z projektov,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podmienok pre vzdelávanie dospelých občanov v oblasti informatizácie a cudzích jazykov,</w:t>
            </w:r>
          </w:p>
          <w:p w:rsidR="00EE5D9F" w:rsidRPr="001B2243" w:rsidRDefault="00EE5D9F" w:rsidP="00EE5D9F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prenájom priestorov školy na vzdelávacie kurzy a iné aktivity, čím  získavať finančné zdroje na rozvoj </w:t>
            </w:r>
            <w:proofErr w:type="spellStart"/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výchovno</w:t>
            </w:r>
            <w:proofErr w:type="spellEnd"/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vzdelávacieho procesu a materiálne vybavenie. </w:t>
            </w:r>
          </w:p>
          <w:p w:rsidR="00EE5D9F" w:rsidRPr="001B2243" w:rsidRDefault="00EE5D9F" w:rsidP="00EE5D9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/>
        </w:tc>
        <w:tc>
          <w:tcPr>
            <w:tcW w:w="5009" w:type="dxa"/>
            <w:shd w:val="clear" w:color="auto" w:fill="FFFF00"/>
          </w:tcPr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ok,</w:t>
            </w:r>
          </w:p>
          <w:p w:rsidR="00EE5D9F" w:rsidRDefault="00EE5D9F" w:rsidP="00EE5D9F">
            <w:pPr>
              <w:pStyle w:val="Odsekzoznamu"/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ke  spo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nské  pos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e  u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ohodno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D9F" w:rsidRPr="001B2243" w:rsidRDefault="00EE5D9F" w:rsidP="00EE5D9F">
            <w:pPr>
              <w:pStyle w:val="Odsekzoznamu"/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zmena postojov a záujmov žiakov súvisiaca som zmenami v spoločnosti,</w:t>
            </w:r>
          </w:p>
          <w:p w:rsidR="00EE5D9F" w:rsidRPr="001B2243" w:rsidRDefault="00EE5D9F" w:rsidP="00EE5D9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veľký  a často záporný vplyv médií a internetu na žiakov,</w:t>
            </w:r>
          </w:p>
          <w:p w:rsidR="00EE5D9F" w:rsidRPr="001B2243" w:rsidRDefault="00EE5D9F" w:rsidP="00EE5D9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problémy v správaní sa žiakov, neochota prijať názory učiteľa,</w:t>
            </w:r>
          </w:p>
          <w:p w:rsidR="00EE5D9F" w:rsidRPr="001B2243" w:rsidRDefault="00EE5D9F" w:rsidP="00EE5D9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únava, vyhorenie učiteľov, ich nedostatočné spoločenské a  finančné docenenie,</w:t>
            </w:r>
          </w:p>
          <w:p w:rsidR="00EE5D9F" w:rsidRPr="001B2243" w:rsidRDefault="00EE5D9F" w:rsidP="00EE5D9F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vysoká nezamestnanosť v našom regióne,</w:t>
            </w:r>
          </w:p>
          <w:p w:rsidR="00EE5D9F" w:rsidRPr="001B2243" w:rsidRDefault="00EE5D9F" w:rsidP="00EE5D9F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ekonomické a sociálne problémy v rodinách, ktoré majú vplyv na výsledky žiakov škole,</w:t>
            </w:r>
          </w:p>
          <w:p w:rsidR="00EE5D9F" w:rsidRPr="001B2243" w:rsidRDefault="00EE5D9F" w:rsidP="00EE5D9F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migrácia obyvateľov regiónu za prácou do cudziny a iných regiónov Slovenska a odliv žiakov školy,</w:t>
            </w:r>
          </w:p>
          <w:p w:rsidR="00EE5D9F" w:rsidRPr="001B2243" w:rsidRDefault="00EE5D9F" w:rsidP="00EE5D9F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nepriaznivý demografický vývoj, </w:t>
            </w:r>
          </w:p>
          <w:p w:rsidR="00EE5D9F" w:rsidRPr="001B2243" w:rsidRDefault="00EE5D9F" w:rsidP="00EE5D9F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nárast počtu žiakov zo sociálne znevýhodneného prostredia a rodín v hmotnej núdzi, čo sa prejavuje na výsledkoch vo výchovno-vzdelávacom procese,</w:t>
            </w:r>
          </w:p>
          <w:p w:rsidR="00EE5D9F" w:rsidRDefault="00EE5D9F" w:rsidP="00EE5D9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9F" w:rsidRDefault="00EE5D9F" w:rsidP="00EE5D9F"/>
        </w:tc>
      </w:tr>
    </w:tbl>
    <w:p w:rsidR="00A61908" w:rsidRDefault="00A61908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26" w:name="e1o"/>
      <w:bookmarkStart w:id="27" w:name="2b"/>
      <w:bookmarkEnd w:id="26"/>
      <w:bookmarkEnd w:id="27"/>
    </w:p>
    <w:p w:rsidR="00A61908" w:rsidRDefault="00A61908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b</w:t>
      </w:r>
    </w:p>
    <w:p w:rsid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</w:t>
      </w:r>
      <w:proofErr w:type="spellEnd"/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aktivity</w:t>
      </w:r>
    </w:p>
    <w:p w:rsidR="0018366B" w:rsidRPr="0032069F" w:rsidRDefault="0018366B" w:rsidP="0018366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sk-SK"/>
        </w:rPr>
      </w:pPr>
      <w:r w:rsidRPr="0032069F">
        <w:rPr>
          <w:rFonts w:ascii="Century Gothic" w:eastAsia="Times New Roman" w:hAnsi="Century Gothic" w:cs="Times New Roman"/>
          <w:b/>
          <w:lang w:eastAsia="sk-SK"/>
        </w:rPr>
        <w:t>MATERSKÁ ŠKOLA</w:t>
      </w:r>
    </w:p>
    <w:p w:rsidR="0018366B" w:rsidRPr="00590BED" w:rsidRDefault="0018366B" w:rsidP="0018366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r w:rsidRPr="00590BED">
        <w:rPr>
          <w:rFonts w:ascii="Century Gothic" w:eastAsia="Times New Roman" w:hAnsi="Century Gothic" w:cs="Times New Roman"/>
          <w:lang w:eastAsia="sk-SK"/>
        </w:rPr>
        <w:t xml:space="preserve">krúžky: </w:t>
      </w:r>
    </w:p>
    <w:p w:rsidR="0018366B" w:rsidRDefault="0018366B" w:rsidP="0018366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proofErr w:type="spellStart"/>
      <w:r>
        <w:rPr>
          <w:rFonts w:ascii="Century Gothic" w:eastAsia="Times New Roman" w:hAnsi="Century Gothic" w:cs="Times New Roman"/>
          <w:b/>
          <w:lang w:eastAsia="sk-SK"/>
        </w:rPr>
        <w:t>Šikovníček</w:t>
      </w:r>
      <w:proofErr w:type="spellEnd"/>
      <w:r>
        <w:rPr>
          <w:rFonts w:ascii="Century Gothic" w:eastAsia="Times New Roman" w:hAnsi="Century Gothic" w:cs="Times New Roman"/>
          <w:b/>
          <w:lang w:eastAsia="sk-SK"/>
        </w:rPr>
        <w:t xml:space="preserve"> </w:t>
      </w:r>
      <w:r w:rsidRPr="00342F24">
        <w:rPr>
          <w:rFonts w:ascii="Century Gothic" w:eastAsia="Times New Roman" w:hAnsi="Century Gothic" w:cs="Times New Roman"/>
          <w:lang w:eastAsia="sk-SK"/>
        </w:rPr>
        <w:t>-</w:t>
      </w:r>
      <w:r>
        <w:rPr>
          <w:rFonts w:ascii="Century Gothic" w:eastAsia="Times New Roman" w:hAnsi="Century Gothic" w:cs="Times New Roman"/>
          <w:lang w:eastAsia="sk-SK"/>
        </w:rPr>
        <w:t xml:space="preserve">A. </w:t>
      </w:r>
      <w:proofErr w:type="spellStart"/>
      <w:r>
        <w:rPr>
          <w:rFonts w:ascii="Century Gothic" w:eastAsia="Times New Roman" w:hAnsi="Century Gothic" w:cs="Times New Roman"/>
          <w:lang w:eastAsia="sk-SK"/>
        </w:rPr>
        <w:t>Hrinová</w:t>
      </w:r>
      <w:proofErr w:type="spellEnd"/>
      <w:r>
        <w:rPr>
          <w:rFonts w:ascii="Century Gothic" w:eastAsia="Times New Roman" w:hAnsi="Century Gothic" w:cs="Times New Roman"/>
          <w:lang w:eastAsia="sk-SK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lang w:eastAsia="sk-SK"/>
        </w:rPr>
        <w:t>K.Gombárová</w:t>
      </w:r>
      <w:proofErr w:type="spellEnd"/>
      <w:r>
        <w:rPr>
          <w:rFonts w:ascii="Century Gothic" w:eastAsia="Times New Roman" w:hAnsi="Century Gothic" w:cs="Times New Roman"/>
          <w:lang w:eastAsia="sk-SK"/>
        </w:rPr>
        <w:t xml:space="preserve">  </w:t>
      </w:r>
    </w:p>
    <w:p w:rsidR="0018366B" w:rsidRPr="00590BED" w:rsidRDefault="0018366B" w:rsidP="0018366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r>
        <w:rPr>
          <w:rFonts w:ascii="Century Gothic" w:eastAsia="Times New Roman" w:hAnsi="Century Gothic" w:cs="Times New Roman"/>
          <w:b/>
          <w:lang w:eastAsia="sk-SK"/>
        </w:rPr>
        <w:t>Dúhový svet</w:t>
      </w:r>
      <w:r>
        <w:rPr>
          <w:rFonts w:ascii="Century Gothic" w:eastAsia="Times New Roman" w:hAnsi="Century Gothic" w:cs="Times New Roman"/>
          <w:lang w:eastAsia="sk-SK"/>
        </w:rPr>
        <w:t xml:space="preserve"> – </w:t>
      </w:r>
      <w:proofErr w:type="spellStart"/>
      <w:r>
        <w:rPr>
          <w:rFonts w:ascii="Century Gothic" w:eastAsia="Times New Roman" w:hAnsi="Century Gothic" w:cs="Times New Roman"/>
          <w:lang w:eastAsia="sk-SK"/>
        </w:rPr>
        <w:t>V.Polačková</w:t>
      </w:r>
      <w:proofErr w:type="spellEnd"/>
      <w:r>
        <w:rPr>
          <w:rFonts w:ascii="Century Gothic" w:eastAsia="Times New Roman" w:hAnsi="Century Gothic" w:cs="Times New Roman"/>
          <w:lang w:eastAsia="sk-SK"/>
        </w:rPr>
        <w:t xml:space="preserve">, Bc. M. </w:t>
      </w:r>
      <w:proofErr w:type="spellStart"/>
      <w:r>
        <w:rPr>
          <w:rFonts w:ascii="Century Gothic" w:eastAsia="Times New Roman" w:hAnsi="Century Gothic" w:cs="Times New Roman"/>
          <w:lang w:eastAsia="sk-SK"/>
        </w:rPr>
        <w:t>Nacková</w:t>
      </w:r>
      <w:proofErr w:type="spellEnd"/>
    </w:p>
    <w:p w:rsidR="0018366B" w:rsidRPr="00590BED" w:rsidRDefault="0018366B" w:rsidP="0018366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r w:rsidRPr="00590BED">
        <w:rPr>
          <w:rFonts w:ascii="Century Gothic" w:eastAsia="Times New Roman" w:hAnsi="Century Gothic" w:cs="Times New Roman"/>
          <w:b/>
          <w:lang w:eastAsia="sk-SK"/>
        </w:rPr>
        <w:t>Oboznamovanie sa s ANJ</w:t>
      </w:r>
      <w:r w:rsidRPr="00590BED">
        <w:rPr>
          <w:rFonts w:ascii="Century Gothic" w:eastAsia="Times New Roman" w:hAnsi="Century Gothic" w:cs="Times New Roman"/>
          <w:lang w:eastAsia="sk-SK"/>
        </w:rPr>
        <w:t xml:space="preserve"> /P. </w:t>
      </w:r>
      <w:proofErr w:type="spellStart"/>
      <w:r w:rsidRPr="00590BED">
        <w:rPr>
          <w:rFonts w:ascii="Century Gothic" w:eastAsia="Times New Roman" w:hAnsi="Century Gothic" w:cs="Times New Roman"/>
          <w:lang w:eastAsia="sk-SK"/>
        </w:rPr>
        <w:t>Kotusová</w:t>
      </w:r>
      <w:proofErr w:type="spellEnd"/>
      <w:r w:rsidRPr="00590BED">
        <w:rPr>
          <w:rFonts w:ascii="Century Gothic" w:eastAsia="Times New Roman" w:hAnsi="Century Gothic" w:cs="Times New Roman"/>
          <w:lang w:eastAsia="sk-SK"/>
        </w:rPr>
        <w:t>/</w:t>
      </w:r>
    </w:p>
    <w:p w:rsidR="0018366B" w:rsidRPr="00E73F6D" w:rsidRDefault="0018366B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1067"/>
        <w:gridCol w:w="1374"/>
        <w:gridCol w:w="2453"/>
      </w:tblGrid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Angličtina s počítačom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Petra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Kotusová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Hráme na gitare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 Ladislav Lukáč</w:t>
            </w:r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Krúžok nemeckého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Ignácová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RNDr. Jana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Mladý novinár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Silvia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Harmaňošová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Muchotrávka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Cilipová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 stopách slovenčiny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Kačurová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Spevácky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Adriana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Hrehová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Šachový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Ľuboš Dráb</w:t>
            </w:r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 1.-4.r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Onderková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Sergej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Cilip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Sergej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Cilip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Tvorivá dielňa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Draganová</w:t>
            </w:r>
            <w:proofErr w:type="spellEnd"/>
          </w:p>
        </w:tc>
      </w:tr>
      <w:tr w:rsidR="00E73F6D" w:rsidRPr="00E73F6D" w:rsidTr="00E73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Zelenáči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F6D" w:rsidRPr="00E73F6D" w:rsidRDefault="00E73F6D" w:rsidP="00E73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Kaščáková</w:t>
            </w:r>
            <w:proofErr w:type="spellEnd"/>
          </w:p>
        </w:tc>
      </w:tr>
    </w:tbl>
    <w:p w:rsidR="0018366B" w:rsidRDefault="0018366B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8" w:name="e2b"/>
      <w:bookmarkStart w:id="29" w:name="x"/>
      <w:bookmarkEnd w:id="28"/>
      <w:bookmarkEnd w:id="29"/>
    </w:p>
    <w:p w:rsidR="0018366B" w:rsidRPr="00E91F17" w:rsidRDefault="0018366B" w:rsidP="0018366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Spolupráca školy s rodičmi</w:t>
      </w:r>
    </w:p>
    <w:p w:rsidR="0018366B" w:rsidRDefault="0018366B" w:rsidP="0018366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činnosti školy je spolupráca s 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Rodičovskou radou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sa aktívne podieľa na programoch a akciách organizovaných školou. Vďaka týmto akciám dochádza k neformálnym stretnutiam a spoznávaniu rodičov a pedagógov.</w:t>
      </w:r>
    </w:p>
    <w:p w:rsidR="0018366B" w:rsidRPr="00BA3C11" w:rsidRDefault="0018366B" w:rsidP="0018366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Podarilo sa nám spoločne zvládnuť a zorganizovať viaceré pekné akcie, na ktorých sa podieľali nielen rodičia, ale aj ich deti a učitelia.</w:t>
      </w:r>
    </w:p>
    <w:p w:rsidR="0018366B" w:rsidRPr="000A2C5F" w:rsidRDefault="0018366B" w:rsidP="0018366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Medzi vydarené akcie v spolupráci s rodičmi môžeme zaradiť 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Karneval, Jánsku noc v MŠ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Vianočná burza v MŠ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..., v ktorých si zasúťažili aj rodičia a pripravili deťom pekné ceny a pohostenie.</w:t>
      </w:r>
    </w:p>
    <w:p w:rsidR="0018366B" w:rsidRPr="000A2C5F" w:rsidRDefault="00666C31" w:rsidP="00183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škole pracuje už triná</w:t>
      </w:r>
      <w:r w:rsidR="0018366B">
        <w:rPr>
          <w:rFonts w:ascii="Times New Roman" w:eastAsia="Times New Roman" w:hAnsi="Times New Roman" w:cs="Times New Roman"/>
          <w:sz w:val="24"/>
          <w:szCs w:val="24"/>
          <w:lang w:eastAsia="sk-SK"/>
        </w:rPr>
        <w:t>sty</w:t>
      </w:r>
      <w:r w:rsidR="0018366B"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 občianske združenie </w:t>
      </w:r>
      <w:r w:rsidR="0018366B"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Amavet</w:t>
      </w:r>
      <w:r w:rsidR="0018366B"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združuje stále  viac detí. Každoročne získavame dotáciu zo štátneho rozpočtu pre toto združenie. Snažíme sa finančne podporiť mladých členov v ich práci. Formou rôznych zaujímavých aktivít, ako boli Vianočná akadémia, Deň detí, Deň Zeme, rôzne súťaže v aranžovaní, výlety, sa obohacuje spoločenský, ale aj vedomostný obzor detí. Zároveň Amavet finančne prispieva deťom aj pri koncoročných výletoch. </w:t>
      </w:r>
    </w:p>
    <w:p w:rsidR="0018366B" w:rsidRPr="000A2C5F" w:rsidRDefault="0018366B" w:rsidP="0018366B">
      <w:pPr>
        <w:pStyle w:val="Zkladntext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so zriaďovateľom - Obcou Dlhé nad Cirochou je na veľmi dobrej úrovni.    Veľké poďakovanie patrí p. starostovi Ing. J. </w:t>
      </w:r>
      <w:proofErr w:type="spellStart"/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Knížovi</w:t>
      </w:r>
      <w:proofErr w:type="spellEnd"/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aj všetkým poslancom za  ústretový prístup  a podporu našej školy a našich žiakov. </w:t>
      </w:r>
    </w:p>
    <w:p w:rsidR="0018366B" w:rsidRPr="000A2C5F" w:rsidRDefault="0018366B" w:rsidP="0018366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Každoročne nám zriaďovateľ školy zakúpi knihy pre začínajúcich prvákov a zabezpečí pozvanie a pohostenie na Deň učiteľov. </w:t>
      </w:r>
    </w:p>
    <w:p w:rsidR="0018366B" w:rsidRPr="000A2C5F" w:rsidRDefault="0018366B" w:rsidP="0018366B">
      <w:pPr>
        <w:pStyle w:val="Odsekzoznamu"/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Budeme sa snažiť, aby takáto spolupráca so všetkými subjektmi pokračovala aj do budúcna</w:t>
      </w:r>
    </w:p>
    <w:p w:rsidR="0018366B" w:rsidRPr="000A2C5F" w:rsidRDefault="0018366B" w:rsidP="0018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8366B" w:rsidRDefault="0018366B" w:rsidP="0018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18366B" w:rsidRDefault="0018366B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18366B" w:rsidRDefault="0018366B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18366B" w:rsidRDefault="0018366B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73F6D" w:rsidRPr="00E73F6D" w:rsidRDefault="00E73F6D" w:rsidP="00E73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73F6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E73F6D" w:rsidRPr="00E73F6D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Mgr. Ľubica </w:t>
      </w:r>
      <w:proofErr w:type="spellStart"/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>Biľanská</w:t>
      </w:r>
      <w:proofErr w:type="spellEnd"/>
    </w:p>
    <w:p w:rsidR="00E73F6D" w:rsidRPr="00E73F6D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>V Dlhom nad Cirochou, 4. októbra 2016</w:t>
      </w:r>
    </w:p>
    <w:p w:rsidR="00E73F6D" w:rsidRPr="00E73F6D" w:rsidRDefault="00E73F6D" w:rsidP="00E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prerokovaná v pedagogickej rade dňa: </w:t>
      </w:r>
      <w:r w:rsidR="00666C31">
        <w:rPr>
          <w:rFonts w:ascii="Times New Roman" w:eastAsia="Times New Roman" w:hAnsi="Times New Roman" w:cs="Times New Roman"/>
          <w:sz w:val="24"/>
          <w:szCs w:val="24"/>
          <w:lang w:eastAsia="sk-SK"/>
        </w:rPr>
        <w:t>14. októbra 2016</w:t>
      </w:r>
    </w:p>
    <w:p w:rsidR="000F350A" w:rsidRDefault="000F350A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p w:rsidR="00C41EE6" w:rsidRDefault="00C41EE6"/>
    <w:sectPr w:rsidR="00C41EE6" w:rsidSect="000F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B5"/>
    <w:multiLevelType w:val="hybridMultilevel"/>
    <w:tmpl w:val="A8648D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43936"/>
    <w:multiLevelType w:val="hybridMultilevel"/>
    <w:tmpl w:val="2B84D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500D"/>
    <w:multiLevelType w:val="hybridMultilevel"/>
    <w:tmpl w:val="D10C37AA"/>
    <w:lvl w:ilvl="0" w:tplc="D5E8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47F64"/>
    <w:multiLevelType w:val="hybridMultilevel"/>
    <w:tmpl w:val="CE288070"/>
    <w:lvl w:ilvl="0" w:tplc="08BEA5F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CEA25BA"/>
    <w:multiLevelType w:val="hybridMultilevel"/>
    <w:tmpl w:val="EFE4AE78"/>
    <w:lvl w:ilvl="0" w:tplc="59E298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3151DE"/>
    <w:multiLevelType w:val="hybridMultilevel"/>
    <w:tmpl w:val="290046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7279B"/>
    <w:multiLevelType w:val="hybridMultilevel"/>
    <w:tmpl w:val="906AA8D0"/>
    <w:lvl w:ilvl="0" w:tplc="D83287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91380F"/>
    <w:multiLevelType w:val="hybridMultilevel"/>
    <w:tmpl w:val="3FCE0F8C"/>
    <w:lvl w:ilvl="0" w:tplc="D5C6BB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7A50"/>
    <w:multiLevelType w:val="hybridMultilevel"/>
    <w:tmpl w:val="C57E1B24"/>
    <w:lvl w:ilvl="0" w:tplc="4238F3CE">
      <w:start w:val="3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BC0BBB"/>
    <w:multiLevelType w:val="hybridMultilevel"/>
    <w:tmpl w:val="81286F26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E822EE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82C13E0"/>
    <w:multiLevelType w:val="hybridMultilevel"/>
    <w:tmpl w:val="8B7C7720"/>
    <w:lvl w:ilvl="0" w:tplc="442012A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D993B40"/>
    <w:multiLevelType w:val="hybridMultilevel"/>
    <w:tmpl w:val="493A88EE"/>
    <w:lvl w:ilvl="0" w:tplc="47307F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C7AC3"/>
    <w:multiLevelType w:val="hybridMultilevel"/>
    <w:tmpl w:val="F806B1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47269"/>
    <w:multiLevelType w:val="hybridMultilevel"/>
    <w:tmpl w:val="3F82F330"/>
    <w:lvl w:ilvl="0" w:tplc="B99E99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490F37"/>
    <w:multiLevelType w:val="hybridMultilevel"/>
    <w:tmpl w:val="EE72238E"/>
    <w:lvl w:ilvl="0" w:tplc="57DE6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31A44"/>
    <w:multiLevelType w:val="hybridMultilevel"/>
    <w:tmpl w:val="D56E82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B72E0"/>
    <w:multiLevelType w:val="hybridMultilevel"/>
    <w:tmpl w:val="72EE75C6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25206637"/>
    <w:multiLevelType w:val="hybridMultilevel"/>
    <w:tmpl w:val="56043F6A"/>
    <w:lvl w:ilvl="0" w:tplc="041B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8">
    <w:nsid w:val="27CB610F"/>
    <w:multiLevelType w:val="hybridMultilevel"/>
    <w:tmpl w:val="DF9C1448"/>
    <w:lvl w:ilvl="0" w:tplc="25A21174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D74B70"/>
    <w:multiLevelType w:val="hybridMultilevel"/>
    <w:tmpl w:val="8A103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9F57D5"/>
    <w:multiLevelType w:val="hybridMultilevel"/>
    <w:tmpl w:val="D076E3B2"/>
    <w:lvl w:ilvl="0" w:tplc="DA1A961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F1E02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124501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7837D2"/>
    <w:multiLevelType w:val="hybridMultilevel"/>
    <w:tmpl w:val="63E4C11E"/>
    <w:lvl w:ilvl="0" w:tplc="E9202DD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8FF3F57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D0353"/>
    <w:multiLevelType w:val="hybridMultilevel"/>
    <w:tmpl w:val="D448884A"/>
    <w:lvl w:ilvl="0" w:tplc="30E8A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60B6E"/>
    <w:multiLevelType w:val="hybridMultilevel"/>
    <w:tmpl w:val="76121994"/>
    <w:lvl w:ilvl="0" w:tplc="480EC41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DD64DCD"/>
    <w:multiLevelType w:val="hybridMultilevel"/>
    <w:tmpl w:val="9580CE72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4E265BB2"/>
    <w:multiLevelType w:val="hybridMultilevel"/>
    <w:tmpl w:val="6F046A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81E8D"/>
    <w:multiLevelType w:val="hybridMultilevel"/>
    <w:tmpl w:val="F684D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B5BA8"/>
    <w:multiLevelType w:val="hybridMultilevel"/>
    <w:tmpl w:val="3976C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A61A0"/>
    <w:multiLevelType w:val="hybridMultilevel"/>
    <w:tmpl w:val="2D661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C1032"/>
    <w:multiLevelType w:val="hybridMultilevel"/>
    <w:tmpl w:val="8F3C6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E08C1"/>
    <w:multiLevelType w:val="hybridMultilevel"/>
    <w:tmpl w:val="42ECD7D4"/>
    <w:lvl w:ilvl="0" w:tplc="4906FDD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D170F80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615752"/>
    <w:multiLevelType w:val="hybridMultilevel"/>
    <w:tmpl w:val="6E960A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D35A6D"/>
    <w:multiLevelType w:val="hybridMultilevel"/>
    <w:tmpl w:val="BDC26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E6588"/>
    <w:multiLevelType w:val="hybridMultilevel"/>
    <w:tmpl w:val="797E6058"/>
    <w:lvl w:ilvl="0" w:tplc="527E0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F25DA"/>
    <w:multiLevelType w:val="hybridMultilevel"/>
    <w:tmpl w:val="7206D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063EC"/>
    <w:multiLevelType w:val="hybridMultilevel"/>
    <w:tmpl w:val="BFEC51E0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7625352C"/>
    <w:multiLevelType w:val="hybridMultilevel"/>
    <w:tmpl w:val="28FEF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318BB"/>
    <w:multiLevelType w:val="hybridMultilevel"/>
    <w:tmpl w:val="E048A5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B603F0"/>
    <w:multiLevelType w:val="hybridMultilevel"/>
    <w:tmpl w:val="E7F2D230"/>
    <w:lvl w:ilvl="0" w:tplc="64D4731E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C3776"/>
    <w:multiLevelType w:val="hybridMultilevel"/>
    <w:tmpl w:val="C1763D00"/>
    <w:lvl w:ilvl="0" w:tplc="BA8C1DE0">
      <w:start w:val="1"/>
      <w:numFmt w:val="bullet"/>
      <w:lvlText w:val="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26"/>
  </w:num>
  <w:num w:numId="4">
    <w:abstractNumId w:val="6"/>
  </w:num>
  <w:num w:numId="5">
    <w:abstractNumId w:val="10"/>
  </w:num>
  <w:num w:numId="6">
    <w:abstractNumId w:val="23"/>
  </w:num>
  <w:num w:numId="7">
    <w:abstractNumId w:val="33"/>
  </w:num>
  <w:num w:numId="8">
    <w:abstractNumId w:val="0"/>
  </w:num>
  <w:num w:numId="9">
    <w:abstractNumId w:val="12"/>
  </w:num>
  <w:num w:numId="10">
    <w:abstractNumId w:val="35"/>
  </w:num>
  <w:num w:numId="11">
    <w:abstractNumId w:val="41"/>
  </w:num>
  <w:num w:numId="12">
    <w:abstractNumId w:val="16"/>
  </w:num>
  <w:num w:numId="13">
    <w:abstractNumId w:val="38"/>
  </w:num>
  <w:num w:numId="14">
    <w:abstractNumId w:val="24"/>
  </w:num>
  <w:num w:numId="15">
    <w:abstractNumId w:val="34"/>
  </w:num>
  <w:num w:numId="16">
    <w:abstractNumId w:val="21"/>
  </w:num>
  <w:num w:numId="17">
    <w:abstractNumId w:val="39"/>
  </w:num>
  <w:num w:numId="18">
    <w:abstractNumId w:val="27"/>
  </w:num>
  <w:num w:numId="19">
    <w:abstractNumId w:val="17"/>
  </w:num>
  <w:num w:numId="20">
    <w:abstractNumId w:val="22"/>
  </w:num>
  <w:num w:numId="21">
    <w:abstractNumId w:val="11"/>
  </w:num>
  <w:num w:numId="22">
    <w:abstractNumId w:val="31"/>
  </w:num>
  <w:num w:numId="23">
    <w:abstractNumId w:val="29"/>
  </w:num>
  <w:num w:numId="24">
    <w:abstractNumId w:val="13"/>
  </w:num>
  <w:num w:numId="25">
    <w:abstractNumId w:val="1"/>
  </w:num>
  <w:num w:numId="26">
    <w:abstractNumId w:val="8"/>
  </w:num>
  <w:num w:numId="27">
    <w:abstractNumId w:val="36"/>
  </w:num>
  <w:num w:numId="28">
    <w:abstractNumId w:val="32"/>
  </w:num>
  <w:num w:numId="29">
    <w:abstractNumId w:val="18"/>
  </w:num>
  <w:num w:numId="30">
    <w:abstractNumId w:val="37"/>
  </w:num>
  <w:num w:numId="31">
    <w:abstractNumId w:val="42"/>
  </w:num>
  <w:num w:numId="32">
    <w:abstractNumId w:val="4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7"/>
  </w:num>
  <w:num w:numId="36">
    <w:abstractNumId w:val="15"/>
  </w:num>
  <w:num w:numId="37">
    <w:abstractNumId w:val="9"/>
  </w:num>
  <w:num w:numId="38">
    <w:abstractNumId w:val="14"/>
  </w:num>
  <w:num w:numId="39">
    <w:abstractNumId w:val="19"/>
  </w:num>
  <w:num w:numId="40">
    <w:abstractNumId w:val="5"/>
  </w:num>
  <w:num w:numId="41">
    <w:abstractNumId w:val="2"/>
  </w:num>
  <w:num w:numId="42">
    <w:abstractNumId w:val="30"/>
  </w:num>
  <w:num w:numId="43">
    <w:abstractNumId w:val="2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F6D"/>
    <w:rsid w:val="00003A7E"/>
    <w:rsid w:val="00063ABE"/>
    <w:rsid w:val="00085C97"/>
    <w:rsid w:val="000F350A"/>
    <w:rsid w:val="000F623E"/>
    <w:rsid w:val="0018366B"/>
    <w:rsid w:val="001844B4"/>
    <w:rsid w:val="0019623D"/>
    <w:rsid w:val="001A72AB"/>
    <w:rsid w:val="001D3B7B"/>
    <w:rsid w:val="00217753"/>
    <w:rsid w:val="002C4974"/>
    <w:rsid w:val="002D65A9"/>
    <w:rsid w:val="002F7C85"/>
    <w:rsid w:val="00315CCA"/>
    <w:rsid w:val="003F6D8D"/>
    <w:rsid w:val="004274E9"/>
    <w:rsid w:val="004B1D78"/>
    <w:rsid w:val="0058716A"/>
    <w:rsid w:val="005A1BDB"/>
    <w:rsid w:val="005B30B6"/>
    <w:rsid w:val="005E513A"/>
    <w:rsid w:val="00601077"/>
    <w:rsid w:val="00666C31"/>
    <w:rsid w:val="006B6A2C"/>
    <w:rsid w:val="006C335B"/>
    <w:rsid w:val="0070639B"/>
    <w:rsid w:val="00711C3E"/>
    <w:rsid w:val="007B33A8"/>
    <w:rsid w:val="007D16D0"/>
    <w:rsid w:val="007F3689"/>
    <w:rsid w:val="00833BAD"/>
    <w:rsid w:val="008F52FA"/>
    <w:rsid w:val="00913A63"/>
    <w:rsid w:val="009230BA"/>
    <w:rsid w:val="00957AF2"/>
    <w:rsid w:val="00977502"/>
    <w:rsid w:val="009B112F"/>
    <w:rsid w:val="009C4F6F"/>
    <w:rsid w:val="009E07C7"/>
    <w:rsid w:val="009F5CD4"/>
    <w:rsid w:val="00A23B8D"/>
    <w:rsid w:val="00A45E13"/>
    <w:rsid w:val="00A61908"/>
    <w:rsid w:val="00AA3155"/>
    <w:rsid w:val="00AF5D4D"/>
    <w:rsid w:val="00B97C68"/>
    <w:rsid w:val="00BA2066"/>
    <w:rsid w:val="00BE0646"/>
    <w:rsid w:val="00BF1CE1"/>
    <w:rsid w:val="00C309DE"/>
    <w:rsid w:val="00C406C9"/>
    <w:rsid w:val="00C41EE6"/>
    <w:rsid w:val="00C9627B"/>
    <w:rsid w:val="00CA3A62"/>
    <w:rsid w:val="00CC031A"/>
    <w:rsid w:val="00DB0051"/>
    <w:rsid w:val="00DB5508"/>
    <w:rsid w:val="00E50286"/>
    <w:rsid w:val="00E73F6D"/>
    <w:rsid w:val="00EE5D9F"/>
    <w:rsid w:val="00F73FA4"/>
    <w:rsid w:val="00FD4CB4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50A"/>
  </w:style>
  <w:style w:type="paragraph" w:styleId="Nadpis1">
    <w:name w:val="heading 1"/>
    <w:basedOn w:val="Normlny"/>
    <w:link w:val="Nadpis1Char"/>
    <w:uiPriority w:val="9"/>
    <w:qFormat/>
    <w:rsid w:val="00E7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7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7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3F6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3F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3F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3F6D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EE5D9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E5D9F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3A6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3A63"/>
  </w:style>
  <w:style w:type="paragraph" w:customStyle="1" w:styleId="msolistparagraph0">
    <w:name w:val="msolistparagraph"/>
    <w:basedOn w:val="Normlny"/>
    <w:rsid w:val="00913A63"/>
    <w:pPr>
      <w:ind w:left="720"/>
      <w:contextualSpacing/>
    </w:pPr>
    <w:rPr>
      <w:rFonts w:ascii="Calibri" w:eastAsia="Calibri" w:hAnsi="Calibri" w:cs="Times New Roman"/>
    </w:rPr>
  </w:style>
  <w:style w:type="paragraph" w:styleId="Podtitul">
    <w:name w:val="Subtitle"/>
    <w:basedOn w:val="Normlny"/>
    <w:link w:val="PodtitulChar"/>
    <w:qFormat/>
    <w:rsid w:val="00913A63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913A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F52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F52FA"/>
  </w:style>
  <w:style w:type="paragraph" w:styleId="Zarkazkladnhotextu2">
    <w:name w:val="Body Text Indent 2"/>
    <w:basedOn w:val="Normlny"/>
    <w:link w:val="Zarkazkladnhotextu2Char"/>
    <w:uiPriority w:val="99"/>
    <w:unhideWhenUsed/>
    <w:rsid w:val="008F52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F52FA"/>
  </w:style>
  <w:style w:type="paragraph" w:styleId="Zkladntext2">
    <w:name w:val="Body Text 2"/>
    <w:basedOn w:val="Normlny"/>
    <w:link w:val="Zkladntext2Char"/>
    <w:uiPriority w:val="99"/>
    <w:semiHidden/>
    <w:unhideWhenUsed/>
    <w:rsid w:val="0018366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3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21A0-FDC7-4ED8-B8BD-A1ACA332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32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Zástupkyňa</cp:lastModifiedBy>
  <cp:revision>35</cp:revision>
  <cp:lastPrinted>2016-10-21T09:58:00Z</cp:lastPrinted>
  <dcterms:created xsi:type="dcterms:W3CDTF">2016-10-04T06:47:00Z</dcterms:created>
  <dcterms:modified xsi:type="dcterms:W3CDTF">2016-10-26T09:18:00Z</dcterms:modified>
</cp:coreProperties>
</file>